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5253B57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CCC2A3"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27F86199"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47BCD"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9D0" w14:textId="77777777" w:rsidR="00E27C4B" w:rsidRDefault="00E27C4B"/>
        </w:tc>
      </w:tr>
      <w:tr w:rsidR="00AE5338" w14:paraId="382A8B27"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C4E6AC"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D2483F" w14:textId="77777777" w:rsidR="00AE5338" w:rsidRDefault="00AE5338"/>
        </w:tc>
      </w:tr>
      <w:tr w:rsidR="00AE5338" w14:paraId="131EEB56"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293115"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4CCB44" w14:textId="77777777" w:rsidR="00AE5338" w:rsidRDefault="00AE5338"/>
        </w:tc>
      </w:tr>
    </w:tbl>
    <w:p w14:paraId="243710FE" w14:textId="77777777" w:rsidR="0021263E" w:rsidRDefault="0021263E" w:rsidP="0021263E"/>
    <w:p w14:paraId="6F93B670"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10CAE28C"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261D213"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A539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5B6E1C2F"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0DC50C1B" w14:textId="77777777"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2A539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2A3C0FA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D30D4E0"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2DA5043B" w14:textId="77777777" w:rsidTr="00160522">
        <w:trPr>
          <w:trHeight w:val="1089"/>
        </w:trPr>
        <w:tc>
          <w:tcPr>
            <w:tcW w:w="5451" w:type="dxa"/>
            <w:vAlign w:val="center"/>
          </w:tcPr>
          <w:p w14:paraId="35638E76" w14:textId="77777777" w:rsidR="00001C04" w:rsidRPr="008426D1" w:rsidRDefault="00032CB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41ED3">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3-11T00:00:00Z">
                  <w:dateFormat w:val="M/d/yyyy"/>
                  <w:lid w:val="en-US"/>
                  <w:storeMappedDataAs w:val="dateTime"/>
                  <w:calendar w:val="gregorian"/>
                </w:date>
              </w:sdtPr>
              <w:sdtEndPr/>
              <w:sdtContent>
                <w:r w:rsidR="00E41ED3">
                  <w:rPr>
                    <w:rFonts w:asciiTheme="majorHAnsi" w:hAnsiTheme="majorHAnsi"/>
                    <w:smallCaps/>
                    <w:sz w:val="20"/>
                    <w:szCs w:val="20"/>
                  </w:rPr>
                  <w:t>3/11/2020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475D0CB9" w14:textId="77777777" w:rsidR="00001C04" w:rsidRPr="008426D1" w:rsidRDefault="00032CB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90625625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06256254"/>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72258084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22580849"/>
              </w:sdtContent>
            </w:sdt>
          </w:p>
          <w:p w14:paraId="57BDF676"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1972F2DB" w14:textId="77777777" w:rsidTr="00160522">
        <w:trPr>
          <w:trHeight w:val="1089"/>
        </w:trPr>
        <w:tc>
          <w:tcPr>
            <w:tcW w:w="5451" w:type="dxa"/>
            <w:vAlign w:val="center"/>
          </w:tcPr>
          <w:p w14:paraId="2EA00C79" w14:textId="4EBD8D95" w:rsidR="00001C04" w:rsidRPr="008426D1" w:rsidRDefault="00032CB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B1F6E">
                      <w:rPr>
                        <w:rFonts w:asciiTheme="majorHAnsi" w:hAnsiTheme="majorHAnsi"/>
                        <w:sz w:val="20"/>
                        <w:szCs w:val="20"/>
                      </w:rPr>
                      <w:t xml:space="preserve">Kris </w:t>
                    </w:r>
                    <w:proofErr w:type="spellStart"/>
                    <w:r w:rsidR="000B1F6E">
                      <w:rPr>
                        <w:rFonts w:asciiTheme="majorHAnsi" w:hAnsiTheme="majorHAnsi"/>
                        <w:sz w:val="20"/>
                        <w:szCs w:val="20"/>
                      </w:rPr>
                      <w:t>Biondolillo</w:t>
                    </w:r>
                    <w:proofErr w:type="spellEnd"/>
                    <w:r w:rsidR="000B1F6E">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3-11T00:00:00Z">
                  <w:dateFormat w:val="M/d/yyyy"/>
                  <w:lid w:val="en-US"/>
                  <w:storeMappedDataAs w:val="dateTime"/>
                  <w:calendar w:val="gregorian"/>
                </w:date>
              </w:sdtPr>
              <w:sdtEndPr/>
              <w:sdtContent>
                <w:r w:rsidR="000B1F6E">
                  <w:rPr>
                    <w:rFonts w:asciiTheme="majorHAnsi" w:hAnsiTheme="majorHAnsi"/>
                    <w:smallCaps/>
                    <w:sz w:val="20"/>
                    <w:szCs w:val="20"/>
                  </w:rPr>
                  <w:t>3/11/2020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D0B4AE8" w14:textId="77777777" w:rsidR="00001C04" w:rsidRPr="008426D1" w:rsidRDefault="00032CB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92936736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2936736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1619030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61903062"/>
              </w:sdtContent>
            </w:sdt>
          </w:p>
          <w:p w14:paraId="45459506"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7810F437"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594918F4" w14:textId="77777777" w:rsidTr="000201EB">
              <w:trPr>
                <w:trHeight w:val="113"/>
              </w:trPr>
              <w:tc>
                <w:tcPr>
                  <w:tcW w:w="3685" w:type="dxa"/>
                  <w:vAlign w:val="bottom"/>
                </w:tcPr>
                <w:p w14:paraId="69DB6FB5" w14:textId="77777777" w:rsidR="00D66C39" w:rsidRDefault="00032CB3"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385431">
                        <w:rPr>
                          <w:rFonts w:asciiTheme="majorHAnsi" w:hAnsiTheme="majorHAnsi"/>
                          <w:sz w:val="20"/>
                          <w:szCs w:val="20"/>
                        </w:rPr>
                        <w:t xml:space="preserve">Summer </w:t>
                      </w:r>
                      <w:proofErr w:type="spellStart"/>
                      <w:r w:rsidR="00385431">
                        <w:rPr>
                          <w:rFonts w:asciiTheme="majorHAnsi" w:hAnsiTheme="majorHAnsi"/>
                          <w:sz w:val="20"/>
                          <w:szCs w:val="20"/>
                        </w:rPr>
                        <w:t>DeProw</w:t>
                      </w:r>
                      <w:proofErr w:type="spellEnd"/>
                    </w:sdtContent>
                  </w:sdt>
                </w:p>
              </w:tc>
              <w:sdt>
                <w:sdtPr>
                  <w:rPr>
                    <w:rFonts w:asciiTheme="majorHAnsi" w:hAnsiTheme="majorHAnsi"/>
                    <w:sz w:val="20"/>
                    <w:szCs w:val="20"/>
                  </w:rPr>
                  <w:alias w:val="Date"/>
                  <w:tag w:val="Date"/>
                  <w:id w:val="-632716402"/>
                  <w:placeholder>
                    <w:docPart w:val="B06E1D270685C64587AE050BE1EEF16B"/>
                  </w:placeholder>
                  <w:date w:fullDate="2020-03-11T00:00:00Z">
                    <w:dateFormat w:val="M/d/yyyy"/>
                    <w:lid w:val="en-US"/>
                    <w:storeMappedDataAs w:val="dateTime"/>
                    <w:calendar w:val="gregorian"/>
                  </w:date>
                </w:sdtPr>
                <w:sdtEndPr/>
                <w:sdtContent>
                  <w:tc>
                    <w:tcPr>
                      <w:tcW w:w="1350" w:type="dxa"/>
                      <w:vAlign w:val="bottom"/>
                    </w:tcPr>
                    <w:p w14:paraId="22595CC8" w14:textId="77777777" w:rsidR="00D66C39" w:rsidRDefault="00385431" w:rsidP="00385431">
                      <w:pPr>
                        <w:rPr>
                          <w:rFonts w:asciiTheme="majorHAnsi" w:hAnsiTheme="majorHAnsi"/>
                          <w:sz w:val="20"/>
                          <w:szCs w:val="20"/>
                        </w:rPr>
                      </w:pPr>
                      <w:r>
                        <w:rPr>
                          <w:rFonts w:asciiTheme="majorHAnsi" w:hAnsiTheme="majorHAnsi"/>
                          <w:sz w:val="20"/>
                          <w:szCs w:val="20"/>
                        </w:rPr>
                        <w:t>3/11/2020</w:t>
                      </w:r>
                    </w:p>
                  </w:tc>
                </w:sdtContent>
              </w:sdt>
            </w:tr>
            <w:tr w:rsidR="00D66C39" w14:paraId="4FC2B67E" w14:textId="77777777" w:rsidTr="000201EB">
              <w:trPr>
                <w:trHeight w:val="113"/>
              </w:trPr>
              <w:tc>
                <w:tcPr>
                  <w:tcW w:w="3685" w:type="dxa"/>
                  <w:vAlign w:val="bottom"/>
                </w:tcPr>
                <w:p w14:paraId="644F4099" w14:textId="77777777" w:rsidR="00D66C39" w:rsidRPr="006B48AA" w:rsidRDefault="00385431"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4F6E265E" w14:textId="77777777" w:rsidR="00D66C39" w:rsidRDefault="00D66C39" w:rsidP="000201EB">
                  <w:pPr>
                    <w:jc w:val="center"/>
                    <w:rPr>
                      <w:rFonts w:asciiTheme="majorHAnsi" w:hAnsiTheme="majorHAnsi"/>
                      <w:sz w:val="20"/>
                      <w:szCs w:val="20"/>
                    </w:rPr>
                  </w:pPr>
                </w:p>
              </w:tc>
            </w:tr>
          </w:tbl>
          <w:p w14:paraId="7BDFF183" w14:textId="77777777" w:rsidR="00D66C39" w:rsidRPr="008426D1" w:rsidRDefault="00D66C39" w:rsidP="00575870">
            <w:pPr>
              <w:rPr>
                <w:rFonts w:asciiTheme="majorHAnsi" w:hAnsiTheme="majorHAnsi"/>
                <w:sz w:val="20"/>
                <w:szCs w:val="20"/>
              </w:rPr>
            </w:pPr>
          </w:p>
        </w:tc>
        <w:tc>
          <w:tcPr>
            <w:tcW w:w="5451" w:type="dxa"/>
            <w:vAlign w:val="center"/>
          </w:tcPr>
          <w:p w14:paraId="59412473" w14:textId="77777777" w:rsidR="00D66C39" w:rsidRPr="008426D1" w:rsidRDefault="00032CB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23936448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23936448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60656039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6560396"/>
              </w:sdtContent>
            </w:sdt>
          </w:p>
          <w:p w14:paraId="33204557"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4A29A1B4" w14:textId="77777777" w:rsidTr="00160522">
        <w:trPr>
          <w:trHeight w:val="1089"/>
        </w:trPr>
        <w:tc>
          <w:tcPr>
            <w:tcW w:w="5451" w:type="dxa"/>
            <w:vAlign w:val="center"/>
          </w:tcPr>
          <w:p w14:paraId="3D75EB79" w14:textId="6B5892E1" w:rsidR="00D66C39" w:rsidRPr="008426D1" w:rsidRDefault="00032CB3" w:rsidP="00466BA5">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466BA5">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6T00:00:00Z">
                  <w:dateFormat w:val="M/d/yyyy"/>
                  <w:lid w:val="en-US"/>
                  <w:storeMappedDataAs w:val="dateTime"/>
                  <w:calendar w:val="gregorian"/>
                </w:date>
              </w:sdtPr>
              <w:sdtEndPr/>
              <w:sdtContent>
                <w:r w:rsidR="00466BA5">
                  <w:rPr>
                    <w:rFonts w:asciiTheme="majorHAnsi" w:hAnsiTheme="majorHAnsi"/>
                    <w:smallCaps/>
                    <w:sz w:val="20"/>
                    <w:szCs w:val="20"/>
                  </w:rPr>
                  <w:t>3/16/2020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6FD766C8" w14:textId="77777777" w:rsidR="00D66C39" w:rsidRPr="008426D1" w:rsidRDefault="00032CB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88805705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8805705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62699106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626991066"/>
              </w:sdtContent>
            </w:sdt>
          </w:p>
          <w:p w14:paraId="358F0117"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47D66D9E" w14:textId="77777777" w:rsidTr="00160522">
        <w:trPr>
          <w:trHeight w:val="1089"/>
        </w:trPr>
        <w:tc>
          <w:tcPr>
            <w:tcW w:w="5451" w:type="dxa"/>
            <w:vAlign w:val="center"/>
          </w:tcPr>
          <w:p w14:paraId="3A2D41C5" w14:textId="069B12AD" w:rsidR="00D66C39" w:rsidRPr="008426D1" w:rsidRDefault="00032CB3" w:rsidP="006B0CD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6B0CD5">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6T00:00:00Z">
                  <w:dateFormat w:val="M/d/yyyy"/>
                  <w:lid w:val="en-US"/>
                  <w:storeMappedDataAs w:val="dateTime"/>
                  <w:calendar w:val="gregorian"/>
                </w:date>
              </w:sdtPr>
              <w:sdtEndPr/>
              <w:sdtContent>
                <w:r w:rsidR="006B0CD5">
                  <w:rPr>
                    <w:rFonts w:asciiTheme="majorHAnsi" w:hAnsiTheme="majorHAnsi"/>
                    <w:smallCaps/>
                    <w:sz w:val="20"/>
                    <w:szCs w:val="20"/>
                  </w:rPr>
                  <w:t>3/16/2020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7540F210" w14:textId="77777777" w:rsidR="00D66C39" w:rsidRPr="008426D1" w:rsidRDefault="00032CB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811994637"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811994637"/>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45757772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457577726"/>
              </w:sdtContent>
            </w:sdt>
          </w:p>
          <w:p w14:paraId="5793454D"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36F561BB"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1371F033" w14:textId="77777777" w:rsidTr="0002589A">
              <w:trPr>
                <w:trHeight w:val="113"/>
              </w:trPr>
              <w:tc>
                <w:tcPr>
                  <w:tcW w:w="3685" w:type="dxa"/>
                  <w:vAlign w:val="bottom"/>
                  <w:hideMark/>
                </w:tcPr>
                <w:permStart w:id="2099271535" w:edGrp="everyone"/>
                <w:p w14:paraId="08382DA7" w14:textId="77777777" w:rsidR="00D66C39" w:rsidRDefault="00032CB3"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2099271535"/>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E3C1EAE"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189917"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6BB5C28C" w14:textId="77777777" w:rsidR="00D66C39" w:rsidRDefault="00D66C39" w:rsidP="00575870">
            <w:pPr>
              <w:rPr>
                <w:rFonts w:asciiTheme="majorHAnsi" w:hAnsiTheme="majorHAnsi"/>
                <w:sz w:val="20"/>
                <w:szCs w:val="20"/>
              </w:rPr>
            </w:pPr>
          </w:p>
        </w:tc>
      </w:tr>
    </w:tbl>
    <w:p w14:paraId="7EB319EC" w14:textId="77777777" w:rsidR="00636DB3" w:rsidRPr="008426D1" w:rsidRDefault="00636DB3" w:rsidP="00384538">
      <w:pPr>
        <w:pBdr>
          <w:bottom w:val="single" w:sz="12" w:space="1" w:color="auto"/>
        </w:pBdr>
        <w:rPr>
          <w:rFonts w:asciiTheme="majorHAnsi" w:hAnsiTheme="majorHAnsi" w:cs="Arial"/>
          <w:sz w:val="20"/>
          <w:szCs w:val="20"/>
        </w:rPr>
      </w:pPr>
    </w:p>
    <w:p w14:paraId="37F66E84"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3FA9A7E"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400593C3" w14:textId="77777777" w:rsidR="00FF2B78" w:rsidRDefault="00FF2B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Blake Sandusky, PhD, LMFT, LPC</w:t>
          </w:r>
        </w:p>
        <w:p w14:paraId="31027E53" w14:textId="77777777" w:rsidR="00FF2B78" w:rsidRDefault="00032CB3" w:rsidP="007D371A">
          <w:pPr>
            <w:tabs>
              <w:tab w:val="left" w:pos="360"/>
              <w:tab w:val="left" w:pos="720"/>
            </w:tabs>
            <w:spacing w:after="0" w:line="240" w:lineRule="auto"/>
            <w:rPr>
              <w:rFonts w:asciiTheme="majorHAnsi" w:hAnsiTheme="majorHAnsi" w:cs="Arial"/>
              <w:sz w:val="20"/>
              <w:szCs w:val="20"/>
            </w:rPr>
          </w:pPr>
          <w:hyperlink r:id="rId8" w:history="1">
            <w:r w:rsidR="00FF2B78" w:rsidRPr="005878FF">
              <w:rPr>
                <w:rStyle w:val="Hyperlink"/>
                <w:rFonts w:asciiTheme="majorHAnsi" w:hAnsiTheme="majorHAnsi" w:cs="Arial"/>
                <w:sz w:val="20"/>
                <w:szCs w:val="20"/>
              </w:rPr>
              <w:t>wsandusky@astate.edu</w:t>
            </w:r>
          </w:hyperlink>
        </w:p>
        <w:p w14:paraId="47B511DD" w14:textId="77777777" w:rsidR="007D371A" w:rsidRPr="008426D1" w:rsidRDefault="00FF2B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870-972-3064</w:t>
          </w:r>
        </w:p>
      </w:sdtContent>
    </w:sdt>
    <w:p w14:paraId="087B31B7"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792EF891" w14:textId="77777777"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1A02D0A2"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790A975D" w14:textId="77777777"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265DB3B0" w14:textId="77777777" w:rsidR="003F2F3D" w:rsidRPr="00A865C3" w:rsidRDefault="00FF2B78"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2020-2021</w:t>
          </w:r>
        </w:p>
      </w:sdtContent>
    </w:sdt>
    <w:p w14:paraId="73C325CD"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208E1286"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05696BA3"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3852EE3C"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608A391B"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8BFEC8A" w14:textId="77777777" w:rsidTr="00361C56">
        <w:tc>
          <w:tcPr>
            <w:tcW w:w="1089" w:type="pct"/>
            <w:tcBorders>
              <w:top w:val="nil"/>
              <w:left w:val="nil"/>
              <w:bottom w:val="single" w:sz="4" w:space="0" w:color="auto"/>
            </w:tcBorders>
          </w:tcPr>
          <w:p w14:paraId="31BD9B53"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51FC82D0"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5F334039"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4C33C2AB"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2484534B" w14:textId="77777777" w:rsidTr="00361C56">
        <w:trPr>
          <w:trHeight w:val="703"/>
        </w:trPr>
        <w:tc>
          <w:tcPr>
            <w:tcW w:w="1089" w:type="pct"/>
            <w:tcBorders>
              <w:top w:val="single" w:sz="4" w:space="0" w:color="auto"/>
            </w:tcBorders>
            <w:shd w:val="clear" w:color="auto" w:fill="F2F2F2" w:themeFill="background1" w:themeFillShade="F2"/>
          </w:tcPr>
          <w:p w14:paraId="75E262D7"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08F6C3E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DC70B46" w14:textId="77777777" w:rsidR="00A865C3" w:rsidRDefault="00A865C3" w:rsidP="00CB4B5A">
            <w:pPr>
              <w:tabs>
                <w:tab w:val="left" w:pos="360"/>
                <w:tab w:val="left" w:pos="720"/>
              </w:tabs>
              <w:rPr>
                <w:rFonts w:asciiTheme="majorHAnsi" w:hAnsiTheme="majorHAnsi" w:cs="Arial"/>
                <w:b/>
                <w:sz w:val="20"/>
                <w:szCs w:val="20"/>
              </w:rPr>
            </w:pPr>
          </w:p>
          <w:p w14:paraId="580874C3" w14:textId="77777777" w:rsidR="00A865C3" w:rsidRDefault="00B1611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COUN</w:t>
            </w:r>
          </w:p>
          <w:p w14:paraId="57745240" w14:textId="77777777" w:rsidR="00A865C3" w:rsidRDefault="00A865C3" w:rsidP="00CB4B5A">
            <w:pPr>
              <w:tabs>
                <w:tab w:val="left" w:pos="360"/>
                <w:tab w:val="left" w:pos="720"/>
              </w:tabs>
              <w:rPr>
                <w:rFonts w:asciiTheme="majorHAnsi" w:hAnsiTheme="majorHAnsi" w:cs="Arial"/>
                <w:b/>
                <w:sz w:val="20"/>
                <w:szCs w:val="20"/>
              </w:rPr>
            </w:pPr>
          </w:p>
        </w:tc>
      </w:tr>
      <w:tr w:rsidR="009F04BB" w14:paraId="175E89AA" w14:textId="77777777" w:rsidTr="009F04BB">
        <w:trPr>
          <w:trHeight w:val="703"/>
        </w:trPr>
        <w:tc>
          <w:tcPr>
            <w:tcW w:w="1089" w:type="pct"/>
            <w:shd w:val="clear" w:color="auto" w:fill="F2F2F2" w:themeFill="background1" w:themeFillShade="F2"/>
          </w:tcPr>
          <w:p w14:paraId="037C2942"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4D47879E"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2A8C8B" w14:textId="77777777" w:rsidR="00A865C3" w:rsidRDefault="00B1611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6443</w:t>
            </w:r>
          </w:p>
        </w:tc>
      </w:tr>
      <w:tr w:rsidR="009F04BB" w14:paraId="3E57B456" w14:textId="77777777" w:rsidTr="009F04BB">
        <w:trPr>
          <w:trHeight w:val="703"/>
        </w:trPr>
        <w:tc>
          <w:tcPr>
            <w:tcW w:w="1089" w:type="pct"/>
            <w:shd w:val="clear" w:color="auto" w:fill="F2F2F2" w:themeFill="background1" w:themeFillShade="F2"/>
          </w:tcPr>
          <w:p w14:paraId="20D3F815"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7EE0EF61"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64C4D75" w14:textId="77777777" w:rsidR="00B1611F" w:rsidRPr="008426D1" w:rsidRDefault="00032CB3" w:rsidP="00B1611F">
            <w:pPr>
              <w:tabs>
                <w:tab w:val="left" w:pos="360"/>
                <w:tab w:val="left" w:pos="720"/>
              </w:tabs>
              <w:rPr>
                <w:rFonts w:asciiTheme="majorHAnsi" w:hAnsiTheme="majorHAnsi" w:cs="Arial"/>
                <w:sz w:val="20"/>
                <w:szCs w:val="20"/>
              </w:rPr>
            </w:pPr>
            <w:sdt>
              <w:sdtPr>
                <w:rPr>
                  <w:rFonts w:asciiTheme="majorHAnsi" w:hAnsiTheme="majorHAnsi" w:cs="Arial"/>
                  <w:sz w:val="20"/>
                  <w:szCs w:val="20"/>
                </w:rPr>
                <w:id w:val="-388966180"/>
                <w:placeholder>
                  <w:docPart w:val="2E5162140B94AF47B9C7D69B0C4CA984"/>
                </w:placeholder>
              </w:sdtPr>
              <w:sdtEndPr/>
              <w:sdtContent>
                <w:r w:rsidR="00B1611F">
                  <w:rPr>
                    <w:rFonts w:asciiTheme="majorHAnsi" w:hAnsiTheme="majorHAnsi" w:cs="Arial"/>
                    <w:sz w:val="20"/>
                    <w:szCs w:val="20"/>
                  </w:rPr>
                  <w:t>Telehealth for Mental Health Practice</w:t>
                </w:r>
              </w:sdtContent>
            </w:sdt>
          </w:p>
          <w:p w14:paraId="084446AB" w14:textId="77777777" w:rsidR="00A865C3" w:rsidRDefault="00A865C3" w:rsidP="00CB4B5A">
            <w:pPr>
              <w:tabs>
                <w:tab w:val="left" w:pos="360"/>
                <w:tab w:val="left" w:pos="720"/>
              </w:tabs>
              <w:rPr>
                <w:rFonts w:asciiTheme="majorHAnsi" w:hAnsiTheme="majorHAnsi" w:cs="Arial"/>
                <w:b/>
                <w:sz w:val="20"/>
                <w:szCs w:val="20"/>
              </w:rPr>
            </w:pPr>
          </w:p>
        </w:tc>
      </w:tr>
      <w:tr w:rsidR="009F04BB" w14:paraId="67104935" w14:textId="77777777" w:rsidTr="009F04BB">
        <w:trPr>
          <w:trHeight w:val="703"/>
        </w:trPr>
        <w:tc>
          <w:tcPr>
            <w:tcW w:w="1089" w:type="pct"/>
            <w:shd w:val="clear" w:color="auto" w:fill="F2F2F2" w:themeFill="background1" w:themeFillShade="F2"/>
          </w:tcPr>
          <w:p w14:paraId="45AE1325"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42214C5B"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27B17B4" w14:textId="77777777" w:rsidR="00B1611F" w:rsidRPr="008426D1" w:rsidRDefault="00032CB3" w:rsidP="00B1611F">
            <w:pPr>
              <w:tabs>
                <w:tab w:val="left" w:pos="360"/>
                <w:tab w:val="left" w:pos="720"/>
              </w:tabs>
              <w:rPr>
                <w:rFonts w:asciiTheme="majorHAnsi" w:hAnsiTheme="majorHAnsi" w:cs="Arial"/>
                <w:sz w:val="20"/>
                <w:szCs w:val="20"/>
              </w:rPr>
            </w:pPr>
            <w:sdt>
              <w:sdtPr>
                <w:rPr>
                  <w:rFonts w:asciiTheme="majorHAnsi" w:hAnsiTheme="majorHAnsi" w:cs="Arial"/>
                  <w:sz w:val="20"/>
                  <w:szCs w:val="20"/>
                </w:rPr>
                <w:id w:val="486757485"/>
                <w:placeholder>
                  <w:docPart w:val="45298D441FB8FD4F9E59C3EC0097B1A5"/>
                </w:placeholder>
              </w:sdtPr>
              <w:sdtEndPr/>
              <w:sdtContent>
                <w:r w:rsidR="00B1611F">
                  <w:rPr>
                    <w:rFonts w:asciiTheme="majorHAnsi" w:hAnsiTheme="majorHAnsi" w:cs="Arial"/>
                    <w:sz w:val="20"/>
                    <w:szCs w:val="20"/>
                  </w:rPr>
                  <w:t xml:space="preserve">In-depth </w:t>
                </w:r>
                <w:r w:rsidR="00B1611F">
                  <w:t>study of principles, theories, interventions, practical skills, and elements necessary for the implementation of Telehealth in professional counseling practice including attention to legal and ethical issues, cultural competence, technology,</w:t>
                </w:r>
              </w:sdtContent>
            </w:sdt>
            <w:r w:rsidR="00B1611F">
              <w:rPr>
                <w:rFonts w:asciiTheme="majorHAnsi" w:hAnsiTheme="majorHAnsi" w:cs="Arial"/>
                <w:sz w:val="20"/>
                <w:szCs w:val="20"/>
              </w:rPr>
              <w:t xml:space="preserve"> and standards of telehealth practice.</w:t>
            </w:r>
          </w:p>
          <w:p w14:paraId="1749034C" w14:textId="77777777" w:rsidR="00A865C3" w:rsidRDefault="00A865C3" w:rsidP="00CB4B5A">
            <w:pPr>
              <w:tabs>
                <w:tab w:val="left" w:pos="360"/>
                <w:tab w:val="left" w:pos="720"/>
              </w:tabs>
              <w:rPr>
                <w:rFonts w:asciiTheme="majorHAnsi" w:hAnsiTheme="majorHAnsi" w:cs="Arial"/>
                <w:b/>
                <w:sz w:val="20"/>
                <w:szCs w:val="20"/>
              </w:rPr>
            </w:pPr>
          </w:p>
        </w:tc>
      </w:tr>
    </w:tbl>
    <w:p w14:paraId="76D564D8"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738AB691" w14:textId="77777777"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2B8ABB82"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448342F"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106AD43" w14:textId="7777777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5831DA66"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0B946CF3" w14:textId="77777777" w:rsidR="00391206" w:rsidRPr="008426D1" w:rsidRDefault="00032CB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50037">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58245D5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061E0C95" w14:textId="77777777" w:rsidR="00A966C5" w:rsidRPr="008426D1" w:rsidRDefault="00032CB3" w:rsidP="00B1611F">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250116095"/>
              <w:placeholder>
                <w:docPart w:val="C96215189A19B34CBE2F1770EF4EE153"/>
              </w:placeholder>
            </w:sdtPr>
            <w:sdtEndPr/>
            <w:sdtContent>
              <w:r w:rsidR="00B1611F">
                <w:rPr>
                  <w:rFonts w:asciiTheme="majorHAnsi" w:hAnsiTheme="majorHAnsi" w:cs="Arial"/>
                  <w:sz w:val="20"/>
                  <w:szCs w:val="20"/>
                </w:rPr>
                <w:t>COUN 6113 and permission of instructor</w:t>
              </w:r>
            </w:sdtContent>
          </w:sdt>
        </w:p>
      </w:sdtContent>
    </w:sdt>
    <w:p w14:paraId="49D55D29"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1963CE1B"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996308726"/>
              <w:placeholder>
                <w:docPart w:val="7365AC360CABDD4F9F2DEDF490F6C41D"/>
              </w:placeholder>
            </w:sdtPr>
            <w:sdtEndPr/>
            <w:sdtContent>
              <w:r w:rsidR="00B1611F">
                <w:rPr>
                  <w:rFonts w:asciiTheme="majorHAnsi" w:hAnsiTheme="majorHAnsi" w:cs="Arial"/>
                  <w:sz w:val="20"/>
                  <w:szCs w:val="20"/>
                </w:rPr>
                <w:t xml:space="preserve">Students need a foundational knowledge of counseling theories. Telehealth applies counseling theories and interventions through a technology based medium. Student must have a working knowledge of these ideas prior to beginning this course. </w:t>
              </w:r>
            </w:sdtContent>
          </w:sdt>
        </w:sdtContent>
      </w:sdt>
    </w:p>
    <w:p w14:paraId="24E69DFA"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3E475431" w14:textId="77777777" w:rsidR="00391206" w:rsidRPr="008426D1" w:rsidRDefault="00032CB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50037">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5175A382"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B1611F">
            <w:rPr>
              <w:rFonts w:asciiTheme="majorHAnsi" w:hAnsiTheme="majorHAnsi" w:cs="Arial"/>
              <w:sz w:val="20"/>
              <w:szCs w:val="20"/>
            </w:rPr>
            <w:t>Clinical Mental Health Counseling</w:t>
          </w:r>
        </w:sdtContent>
      </w:sdt>
    </w:p>
    <w:p w14:paraId="290E858C" w14:textId="77777777" w:rsidR="00C002F9" w:rsidRPr="008426D1" w:rsidRDefault="00C002F9" w:rsidP="00C002F9">
      <w:pPr>
        <w:tabs>
          <w:tab w:val="left" w:pos="360"/>
          <w:tab w:val="left" w:pos="720"/>
        </w:tabs>
        <w:spacing w:after="0"/>
        <w:rPr>
          <w:rFonts w:asciiTheme="majorHAnsi" w:hAnsiTheme="majorHAnsi"/>
          <w:sz w:val="20"/>
          <w:szCs w:val="20"/>
        </w:rPr>
      </w:pPr>
    </w:p>
    <w:p w14:paraId="2D26251A" w14:textId="777777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2B6A16BC"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1FF6FE4B" w14:textId="77777777"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672352608" w:edGrp="everyone" w:displacedByCustomXml="prev"/>
        <w:p w14:paraId="61864E79"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672352608" w:displacedByCustomXml="next"/>
      </w:sdtContent>
    </w:sdt>
    <w:p w14:paraId="787D5FE1"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CD43877"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48725A3" w14:textId="7777777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FBBDA84" w14:textId="77777777"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64BB0757" w14:textId="77777777" w:rsidR="00AF68E8" w:rsidRPr="008426D1" w:rsidRDefault="00B1611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be lecture only</w:t>
          </w:r>
        </w:p>
      </w:sdtContent>
    </w:sdt>
    <w:p w14:paraId="76158B84"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33962AE9"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22F8EC1C" w14:textId="777777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4286C23E" w14:textId="77777777"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46D696B8" w14:textId="77777777" w:rsidR="001E288B" w:rsidRDefault="00B1611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3160F4A6"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6F965C0B" w14:textId="7777777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950037">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765606BB"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5D4D3422" w14:textId="7777777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950037">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75D5F47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2C10333A" w14:textId="77777777" w:rsidR="004167AB" w:rsidRDefault="004167AB" w:rsidP="004167AB">
      <w:pPr>
        <w:tabs>
          <w:tab w:val="left" w:pos="360"/>
        </w:tabs>
        <w:spacing w:after="0" w:line="240" w:lineRule="auto"/>
        <w:rPr>
          <w:rFonts w:asciiTheme="majorHAnsi" w:hAnsiTheme="majorHAnsi" w:cs="Arial"/>
          <w:sz w:val="20"/>
          <w:szCs w:val="20"/>
        </w:rPr>
      </w:pPr>
    </w:p>
    <w:p w14:paraId="048A0254"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3D880437"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523455986" w:edGrp="everyone"/>
          <w:r w:rsidRPr="008426D1">
            <w:rPr>
              <w:rStyle w:val="PlaceholderText"/>
              <w:shd w:val="clear" w:color="auto" w:fill="D9D9D9" w:themeFill="background1" w:themeFillShade="D9"/>
            </w:rPr>
            <w:t>Enter text...</w:t>
          </w:r>
          <w:permEnd w:id="1523455986"/>
        </w:sdtContent>
      </w:sdt>
    </w:p>
    <w:p w14:paraId="2616988F" w14:textId="77777777"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4BE772FA" w14:textId="77777777"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1150954753" w:edGrp="everyone"/>
          <w:r w:rsidR="004167AB" w:rsidRPr="007876A3">
            <w:rPr>
              <w:rStyle w:val="PlaceholderText"/>
              <w:shd w:val="clear" w:color="auto" w:fill="D9D9D9" w:themeFill="background1" w:themeFillShade="D9"/>
            </w:rPr>
            <w:t>Enter text...</w:t>
          </w:r>
          <w:permEnd w:id="1150954753"/>
        </w:sdtContent>
      </w:sdt>
    </w:p>
    <w:p w14:paraId="0932B02C"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789D492B" w14:textId="7777777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950037">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450CF7DF"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D8E0C97"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783109885" w:edGrp="everyone"/>
          <w:r w:rsidR="002172AB" w:rsidRPr="008426D1">
            <w:rPr>
              <w:rStyle w:val="PlaceholderText"/>
              <w:shd w:val="clear" w:color="auto" w:fill="D9D9D9" w:themeFill="background1" w:themeFillShade="D9"/>
            </w:rPr>
            <w:t>Enter text...</w:t>
          </w:r>
          <w:permEnd w:id="1783109885"/>
        </w:sdtContent>
      </w:sdt>
    </w:p>
    <w:p w14:paraId="6D85C9E1"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409EB273" w14:textId="7777777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950037">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2330CD68"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14907779" w:edGrp="everyone" w:displacedByCustomXml="prev"/>
        <w:p w14:paraId="2244CA47"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14907779" w:displacedByCustomXml="next"/>
      </w:sdtContent>
    </w:sdt>
    <w:p w14:paraId="4410C1D0" w14:textId="77777777" w:rsidR="00802638" w:rsidRDefault="00802638" w:rsidP="00802638">
      <w:pPr>
        <w:rPr>
          <w:rFonts w:asciiTheme="majorHAnsi" w:hAnsiTheme="majorHAnsi" w:cs="Arial"/>
          <w:b/>
          <w:sz w:val="28"/>
          <w:szCs w:val="20"/>
        </w:rPr>
      </w:pPr>
    </w:p>
    <w:p w14:paraId="51E80EFF"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4E941C96"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23197911" w14:textId="7777777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23463B19" w14:textId="77777777"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5855F137" w14:textId="77777777" w:rsidR="00D37404" w:rsidRDefault="00D37404" w:rsidP="00A966C5">
          <w:pPr>
            <w:tabs>
              <w:tab w:val="left" w:pos="360"/>
              <w:tab w:val="left" w:pos="720"/>
            </w:tabs>
            <w:spacing w:after="0" w:line="240" w:lineRule="auto"/>
            <w:rPr>
              <w:rFonts w:asciiTheme="majorHAnsi" w:hAnsiTheme="majorHAnsi" w:cs="Arial"/>
              <w:sz w:val="20"/>
              <w:szCs w:val="20"/>
            </w:rPr>
          </w:pPr>
        </w:p>
        <w:tbl>
          <w:tblPr>
            <w:tblW w:w="7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4"/>
            <w:gridCol w:w="3524"/>
          </w:tblGrid>
          <w:tr w:rsidR="00635876" w:rsidRPr="00C17DE6" w14:paraId="763CD5EB" w14:textId="77777777" w:rsidTr="00635876">
            <w:tc>
              <w:tcPr>
                <w:tcW w:w="3524" w:type="dxa"/>
              </w:tcPr>
              <w:p w14:paraId="7413C197" w14:textId="77777777" w:rsidR="00635876" w:rsidRDefault="00635876" w:rsidP="00CC15F4">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Week</w:t>
                </w:r>
              </w:p>
            </w:tc>
            <w:tc>
              <w:tcPr>
                <w:tcW w:w="3524" w:type="dxa"/>
                <w:shd w:val="clear" w:color="auto" w:fill="auto"/>
              </w:tcPr>
              <w:p w14:paraId="34F6AC4D" w14:textId="77777777" w:rsidR="00635876" w:rsidRPr="00C17DE6" w:rsidRDefault="00635876" w:rsidP="00CC15F4">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Class M</w:t>
                </w:r>
                <w:r w:rsidRPr="00C17DE6">
                  <w:rPr>
                    <w:rFonts w:ascii="Times New Roman" w:eastAsia="Times New Roman" w:hAnsi="Times New Roman"/>
                    <w:b/>
                    <w:sz w:val="28"/>
                    <w:szCs w:val="28"/>
                  </w:rPr>
                  <w:t>eeting</w:t>
                </w:r>
                <w:r>
                  <w:rPr>
                    <w:rFonts w:ascii="Times New Roman" w:eastAsia="Times New Roman" w:hAnsi="Times New Roman"/>
                    <w:b/>
                    <w:sz w:val="28"/>
                    <w:szCs w:val="28"/>
                  </w:rPr>
                  <w:t xml:space="preserve"> Content</w:t>
                </w:r>
              </w:p>
            </w:tc>
          </w:tr>
          <w:tr w:rsidR="00635876" w:rsidRPr="00C17DE6" w14:paraId="30FF4790" w14:textId="77777777" w:rsidTr="00635876">
            <w:tc>
              <w:tcPr>
                <w:tcW w:w="3524" w:type="dxa"/>
              </w:tcPr>
              <w:p w14:paraId="16E7914F" w14:textId="77777777" w:rsidR="00635876" w:rsidRDefault="00635876" w:rsidP="00CC15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3524" w:type="dxa"/>
                <w:shd w:val="clear" w:color="auto" w:fill="auto"/>
              </w:tcPr>
              <w:p w14:paraId="4CBE3DC5" w14:textId="77777777" w:rsidR="00635876" w:rsidRDefault="00635876" w:rsidP="00CC15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Chapter 1: Evaluation and Treatment in </w:t>
                </w:r>
                <w:proofErr w:type="spellStart"/>
                <w:r>
                  <w:rPr>
                    <w:rFonts w:ascii="Times New Roman" w:eastAsia="Times New Roman" w:hAnsi="Times New Roman"/>
                    <w:sz w:val="24"/>
                    <w:szCs w:val="24"/>
                  </w:rPr>
                  <w:t>Telebehavioral</w:t>
                </w:r>
                <w:proofErr w:type="spellEnd"/>
                <w:r>
                  <w:rPr>
                    <w:rFonts w:ascii="Times New Roman" w:eastAsia="Times New Roman" w:hAnsi="Times New Roman"/>
                    <w:sz w:val="24"/>
                    <w:szCs w:val="24"/>
                  </w:rPr>
                  <w:t xml:space="preserve"> Health</w:t>
                </w:r>
              </w:p>
              <w:p w14:paraId="39547FA4" w14:textId="77777777" w:rsidR="00635876" w:rsidRDefault="00635876" w:rsidP="00CC15F4">
                <w:pPr>
                  <w:spacing w:after="0" w:line="240" w:lineRule="auto"/>
                  <w:rPr>
                    <w:rFonts w:ascii="Times New Roman" w:eastAsia="Times New Roman" w:hAnsi="Times New Roman"/>
                    <w:sz w:val="24"/>
                    <w:szCs w:val="24"/>
                  </w:rPr>
                </w:pPr>
              </w:p>
              <w:p w14:paraId="79B17E95" w14:textId="77777777" w:rsidR="00635876" w:rsidRDefault="00635876" w:rsidP="00CC15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Learning Objective: 1, 2</w:t>
                </w:r>
              </w:p>
              <w:p w14:paraId="29520953" w14:textId="77777777" w:rsidR="00635876" w:rsidRDefault="00635876" w:rsidP="00CC15F4">
                <w:pPr>
                  <w:spacing w:after="0" w:line="240" w:lineRule="auto"/>
                  <w:rPr>
                    <w:rFonts w:ascii="Times New Roman" w:eastAsia="Times New Roman" w:hAnsi="Times New Roman"/>
                    <w:sz w:val="24"/>
                    <w:szCs w:val="24"/>
                  </w:rPr>
                </w:pPr>
              </w:p>
              <w:p w14:paraId="4B3C7DE8" w14:textId="77777777" w:rsidR="00635876" w:rsidRDefault="00635876" w:rsidP="00635876">
                <w:pPr>
                  <w:spacing w:after="0" w:line="240" w:lineRule="auto"/>
                  <w:rPr>
                    <w:rFonts w:ascii="Times New Roman" w:hAnsi="Times New Roman" w:cs="Times New Roman"/>
                    <w:color w:val="1A1A1A"/>
                    <w:szCs w:val="26"/>
                  </w:rPr>
                </w:pPr>
                <w:r>
                  <w:rPr>
                    <w:rFonts w:ascii="Times New Roman" w:hAnsi="Times New Roman" w:cs="Times New Roman"/>
                    <w:color w:val="1A1A1A"/>
                    <w:szCs w:val="26"/>
                  </w:rPr>
                  <w:t xml:space="preserve">Chapter 2: Cultural Sensitivity and Diversity in </w:t>
                </w:r>
                <w:proofErr w:type="spellStart"/>
                <w:r>
                  <w:rPr>
                    <w:rFonts w:ascii="Times New Roman" w:hAnsi="Times New Roman" w:cs="Times New Roman"/>
                    <w:color w:val="1A1A1A"/>
                    <w:szCs w:val="26"/>
                  </w:rPr>
                  <w:t>Telebeahvioral</w:t>
                </w:r>
                <w:proofErr w:type="spellEnd"/>
                <w:r>
                  <w:rPr>
                    <w:rFonts w:ascii="Times New Roman" w:hAnsi="Times New Roman" w:cs="Times New Roman"/>
                    <w:color w:val="1A1A1A"/>
                    <w:szCs w:val="26"/>
                  </w:rPr>
                  <w:t xml:space="preserve"> Health</w:t>
                </w:r>
              </w:p>
              <w:p w14:paraId="6AB7156E" w14:textId="77777777" w:rsidR="00635876" w:rsidRDefault="00635876" w:rsidP="00635876">
                <w:pPr>
                  <w:spacing w:after="0" w:line="240" w:lineRule="auto"/>
                  <w:rPr>
                    <w:rFonts w:ascii="Times New Roman" w:hAnsi="Times New Roman" w:cs="Times New Roman"/>
                    <w:color w:val="1A1A1A"/>
                    <w:szCs w:val="26"/>
                  </w:rPr>
                </w:pPr>
              </w:p>
              <w:p w14:paraId="0CBE093C" w14:textId="77777777" w:rsidR="00635876" w:rsidRDefault="00635876" w:rsidP="00635876">
                <w:pPr>
                  <w:spacing w:after="0" w:line="240" w:lineRule="auto"/>
                  <w:rPr>
                    <w:rFonts w:ascii="Times New Roman" w:hAnsi="Times New Roman" w:cs="Times New Roman"/>
                    <w:color w:val="1A1A1A"/>
                    <w:szCs w:val="26"/>
                  </w:rPr>
                </w:pPr>
                <w:r>
                  <w:rPr>
                    <w:rFonts w:ascii="Times New Roman" w:hAnsi="Times New Roman" w:cs="Times New Roman"/>
                    <w:color w:val="1A1A1A"/>
                    <w:szCs w:val="26"/>
                  </w:rPr>
                  <w:lastRenderedPageBreak/>
                  <w:t>Learning Objective: 3</w:t>
                </w:r>
              </w:p>
              <w:p w14:paraId="71750854" w14:textId="77777777" w:rsidR="00635876" w:rsidRDefault="00635876" w:rsidP="00635876">
                <w:pPr>
                  <w:spacing w:after="0" w:line="240" w:lineRule="auto"/>
                  <w:rPr>
                    <w:rFonts w:ascii="Times New Roman" w:eastAsia="Times New Roman" w:hAnsi="Times New Roman"/>
                    <w:sz w:val="24"/>
                    <w:szCs w:val="24"/>
                  </w:rPr>
                </w:pPr>
              </w:p>
              <w:p w14:paraId="31CD6DEF" w14:textId="77777777" w:rsidR="00635876" w:rsidRPr="00C17DE6" w:rsidRDefault="00635876" w:rsidP="00635876">
                <w:pPr>
                  <w:spacing w:after="0" w:line="240" w:lineRule="auto"/>
                  <w:rPr>
                    <w:rFonts w:ascii="Times New Roman" w:eastAsia="Times New Roman" w:hAnsi="Times New Roman"/>
                    <w:sz w:val="24"/>
                    <w:szCs w:val="24"/>
                  </w:rPr>
                </w:pPr>
              </w:p>
            </w:tc>
          </w:tr>
          <w:tr w:rsidR="00635876" w:rsidRPr="00C17DE6" w14:paraId="7562D77A" w14:textId="77777777" w:rsidTr="00635876">
            <w:trPr>
              <w:trHeight w:val="674"/>
            </w:trPr>
            <w:tc>
              <w:tcPr>
                <w:tcW w:w="3524" w:type="dxa"/>
              </w:tcPr>
              <w:p w14:paraId="4C691BB4" w14:textId="77777777" w:rsidR="00635876" w:rsidRDefault="00635876" w:rsidP="00CC15F4">
                <w:pPr>
                  <w:spacing w:after="0" w:line="240" w:lineRule="auto"/>
                  <w:rPr>
                    <w:rFonts w:ascii="Times New Roman" w:hAnsi="Times New Roman" w:cs="Times New Roman"/>
                    <w:color w:val="1A1A1A"/>
                    <w:szCs w:val="26"/>
                  </w:rPr>
                </w:pPr>
                <w:r>
                  <w:rPr>
                    <w:rFonts w:ascii="Times New Roman" w:hAnsi="Times New Roman" w:cs="Times New Roman"/>
                    <w:color w:val="1A1A1A"/>
                    <w:szCs w:val="26"/>
                  </w:rPr>
                  <w:lastRenderedPageBreak/>
                  <w:t>2</w:t>
                </w:r>
              </w:p>
            </w:tc>
            <w:tc>
              <w:tcPr>
                <w:tcW w:w="3524" w:type="dxa"/>
                <w:shd w:val="clear" w:color="auto" w:fill="auto"/>
              </w:tcPr>
              <w:p w14:paraId="7758B1A9" w14:textId="77777777" w:rsidR="00635876" w:rsidRDefault="00635876" w:rsidP="00CC15F4">
                <w:pPr>
                  <w:spacing w:after="0" w:line="240" w:lineRule="auto"/>
                  <w:rPr>
                    <w:rFonts w:ascii="Times New Roman" w:hAnsi="Times New Roman" w:cs="Times New Roman"/>
                    <w:color w:val="1A1A1A"/>
                    <w:szCs w:val="26"/>
                  </w:rPr>
                </w:pPr>
                <w:r>
                  <w:rPr>
                    <w:rFonts w:ascii="Times New Roman" w:hAnsi="Times New Roman" w:cs="Times New Roman"/>
                    <w:color w:val="1A1A1A"/>
                    <w:szCs w:val="26"/>
                  </w:rPr>
                  <w:t>Chapter 3: Documentation and Administrative Procedures</w:t>
                </w:r>
              </w:p>
              <w:p w14:paraId="20A4A877" w14:textId="77777777" w:rsidR="00635876" w:rsidRDefault="00635876" w:rsidP="00CC15F4">
                <w:pPr>
                  <w:spacing w:after="0" w:line="240" w:lineRule="auto"/>
                  <w:rPr>
                    <w:rFonts w:ascii="Times New Roman" w:eastAsia="Times New Roman" w:hAnsi="Times New Roman"/>
                    <w:sz w:val="24"/>
                    <w:szCs w:val="24"/>
                  </w:rPr>
                </w:pPr>
              </w:p>
              <w:p w14:paraId="67DFB1AC" w14:textId="77777777" w:rsidR="00635876" w:rsidRDefault="00635876" w:rsidP="00CC15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Learning Objective: 1, 7</w:t>
                </w:r>
              </w:p>
              <w:p w14:paraId="0BB00887" w14:textId="77777777" w:rsidR="00635876" w:rsidRDefault="00635876" w:rsidP="00CC15F4">
                <w:pPr>
                  <w:spacing w:after="0" w:line="240" w:lineRule="auto"/>
                  <w:rPr>
                    <w:rFonts w:ascii="Times New Roman" w:eastAsia="Times New Roman" w:hAnsi="Times New Roman"/>
                    <w:sz w:val="24"/>
                    <w:szCs w:val="24"/>
                  </w:rPr>
                </w:pPr>
              </w:p>
              <w:p w14:paraId="7B43CBE0" w14:textId="77777777" w:rsidR="00635876" w:rsidRDefault="00635876" w:rsidP="006358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Chapter 4: Virtual Environment and Telepresence</w:t>
                </w:r>
              </w:p>
              <w:p w14:paraId="72F1505A" w14:textId="77777777" w:rsidR="00635876" w:rsidRDefault="00635876" w:rsidP="00635876">
                <w:pPr>
                  <w:spacing w:after="0" w:line="240" w:lineRule="auto"/>
                  <w:rPr>
                    <w:rFonts w:ascii="Times New Roman" w:eastAsia="Times New Roman" w:hAnsi="Times New Roman"/>
                    <w:sz w:val="24"/>
                    <w:szCs w:val="24"/>
                  </w:rPr>
                </w:pPr>
              </w:p>
              <w:p w14:paraId="2EA46FD4" w14:textId="77777777" w:rsidR="00635876" w:rsidRPr="00404919" w:rsidRDefault="00635876" w:rsidP="006358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Learning Objective: 4</w:t>
                </w:r>
              </w:p>
            </w:tc>
          </w:tr>
          <w:tr w:rsidR="00635876" w:rsidRPr="00C17DE6" w14:paraId="0648564B" w14:textId="77777777" w:rsidTr="00635876">
            <w:trPr>
              <w:trHeight w:val="530"/>
            </w:trPr>
            <w:tc>
              <w:tcPr>
                <w:tcW w:w="3524" w:type="dxa"/>
              </w:tcPr>
              <w:p w14:paraId="6BF15DC0" w14:textId="77777777" w:rsidR="00635876" w:rsidRDefault="00635876" w:rsidP="00CC15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3524" w:type="dxa"/>
                <w:shd w:val="clear" w:color="auto" w:fill="auto"/>
              </w:tcPr>
              <w:p w14:paraId="25A68776" w14:textId="77777777" w:rsidR="00635876" w:rsidRDefault="00635876" w:rsidP="00CC15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Chapter 5: Technology</w:t>
                </w:r>
              </w:p>
              <w:p w14:paraId="00A78553" w14:textId="77777777" w:rsidR="00635876" w:rsidRDefault="00635876" w:rsidP="00CC15F4">
                <w:pPr>
                  <w:spacing w:after="0" w:line="240" w:lineRule="auto"/>
                  <w:rPr>
                    <w:rFonts w:ascii="Times New Roman" w:eastAsia="Times New Roman" w:hAnsi="Times New Roman"/>
                    <w:sz w:val="24"/>
                    <w:szCs w:val="24"/>
                  </w:rPr>
                </w:pPr>
              </w:p>
              <w:p w14:paraId="35B27142" w14:textId="77777777" w:rsidR="00635876" w:rsidRDefault="00635876" w:rsidP="00CC15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Learning Objective: 3, 6, 7</w:t>
                </w:r>
              </w:p>
              <w:p w14:paraId="19AFBBFC" w14:textId="77777777" w:rsidR="00635876" w:rsidRDefault="00635876" w:rsidP="00CC15F4">
                <w:pPr>
                  <w:spacing w:after="0" w:line="240" w:lineRule="auto"/>
                  <w:rPr>
                    <w:rFonts w:ascii="Times New Roman" w:eastAsia="Times New Roman" w:hAnsi="Times New Roman"/>
                    <w:sz w:val="24"/>
                    <w:szCs w:val="24"/>
                  </w:rPr>
                </w:pPr>
              </w:p>
              <w:p w14:paraId="05CB6AAC" w14:textId="77777777" w:rsidR="00635876" w:rsidRDefault="00635876" w:rsidP="006358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Chapter 4: Virtual Environment and Telepresence</w:t>
                </w:r>
              </w:p>
              <w:p w14:paraId="67C7FDD5" w14:textId="77777777" w:rsidR="00635876" w:rsidRDefault="00635876" w:rsidP="00635876">
                <w:pPr>
                  <w:spacing w:after="0" w:line="240" w:lineRule="auto"/>
                  <w:rPr>
                    <w:rFonts w:ascii="Times New Roman" w:eastAsia="Times New Roman" w:hAnsi="Times New Roman"/>
                    <w:sz w:val="24"/>
                    <w:szCs w:val="24"/>
                  </w:rPr>
                </w:pPr>
              </w:p>
              <w:p w14:paraId="7E61BACD" w14:textId="77777777" w:rsidR="00635876" w:rsidRPr="00404919" w:rsidRDefault="00635876" w:rsidP="006358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Learning Objective: 4</w:t>
                </w:r>
              </w:p>
            </w:tc>
          </w:tr>
          <w:tr w:rsidR="00635876" w:rsidRPr="00C17DE6" w14:paraId="4B80AB68" w14:textId="77777777" w:rsidTr="00635876">
            <w:trPr>
              <w:trHeight w:val="530"/>
            </w:trPr>
            <w:tc>
              <w:tcPr>
                <w:tcW w:w="3524" w:type="dxa"/>
              </w:tcPr>
              <w:p w14:paraId="20232CA0" w14:textId="77777777" w:rsidR="00635876" w:rsidRPr="005917E8" w:rsidRDefault="00635876" w:rsidP="00CC15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3524" w:type="dxa"/>
                <w:shd w:val="clear" w:color="auto" w:fill="auto"/>
              </w:tcPr>
              <w:p w14:paraId="0073C481" w14:textId="77777777" w:rsidR="00635876" w:rsidRDefault="00635876" w:rsidP="00CC15F4">
                <w:pPr>
                  <w:spacing w:after="0" w:line="240" w:lineRule="auto"/>
                  <w:rPr>
                    <w:rFonts w:ascii="Times New Roman" w:eastAsia="Times New Roman" w:hAnsi="Times New Roman"/>
                    <w:sz w:val="24"/>
                    <w:szCs w:val="24"/>
                  </w:rPr>
                </w:pPr>
                <w:r w:rsidRPr="005917E8">
                  <w:rPr>
                    <w:rFonts w:ascii="Times New Roman" w:eastAsia="Times New Roman" w:hAnsi="Times New Roman"/>
                    <w:sz w:val="24"/>
                    <w:szCs w:val="24"/>
                  </w:rPr>
                  <w:t xml:space="preserve">Chapter 7: Standards and Guidelines for </w:t>
                </w:r>
                <w:proofErr w:type="spellStart"/>
                <w:r w:rsidRPr="005917E8">
                  <w:rPr>
                    <w:rFonts w:ascii="Times New Roman" w:eastAsia="Times New Roman" w:hAnsi="Times New Roman"/>
                    <w:sz w:val="24"/>
                    <w:szCs w:val="24"/>
                  </w:rPr>
                  <w:t>Telebehavioral</w:t>
                </w:r>
                <w:proofErr w:type="spellEnd"/>
                <w:r w:rsidRPr="005917E8">
                  <w:rPr>
                    <w:rFonts w:ascii="Times New Roman" w:eastAsia="Times New Roman" w:hAnsi="Times New Roman"/>
                    <w:sz w:val="24"/>
                    <w:szCs w:val="24"/>
                  </w:rPr>
                  <w:t xml:space="preserve"> Health Practice</w:t>
                </w:r>
              </w:p>
              <w:p w14:paraId="74463C30" w14:textId="77777777" w:rsidR="00635876" w:rsidRDefault="00635876" w:rsidP="00CC15F4">
                <w:pPr>
                  <w:spacing w:after="0" w:line="240" w:lineRule="auto"/>
                  <w:rPr>
                    <w:rFonts w:ascii="Times New Roman" w:eastAsia="Times New Roman" w:hAnsi="Times New Roman"/>
                    <w:sz w:val="24"/>
                    <w:szCs w:val="24"/>
                  </w:rPr>
                </w:pPr>
              </w:p>
              <w:p w14:paraId="457FE78A" w14:textId="77777777" w:rsidR="00635876" w:rsidRDefault="00635876" w:rsidP="00CC15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Learning Objective: 5, 7</w:t>
                </w:r>
              </w:p>
              <w:p w14:paraId="56E25FF0" w14:textId="77777777" w:rsidR="00635876" w:rsidRDefault="00635876" w:rsidP="00CC15F4">
                <w:pPr>
                  <w:spacing w:after="0" w:line="240" w:lineRule="auto"/>
                  <w:rPr>
                    <w:rFonts w:ascii="Times New Roman" w:eastAsia="Times New Roman" w:hAnsi="Times New Roman"/>
                    <w:sz w:val="24"/>
                    <w:szCs w:val="24"/>
                  </w:rPr>
                </w:pPr>
              </w:p>
              <w:p w14:paraId="45876CFA" w14:textId="77777777" w:rsidR="00635876" w:rsidRDefault="00635876" w:rsidP="00635876">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Chapter 8: Social Media and Digital Information Collection</w:t>
                </w:r>
              </w:p>
              <w:p w14:paraId="776C9725" w14:textId="77777777" w:rsidR="00635876" w:rsidRDefault="00635876" w:rsidP="00635876">
                <w:pPr>
                  <w:widowControl w:val="0"/>
                  <w:spacing w:after="0" w:line="240" w:lineRule="auto"/>
                  <w:rPr>
                    <w:rFonts w:ascii="Times New Roman" w:eastAsia="Times New Roman" w:hAnsi="Times New Roman"/>
                    <w:sz w:val="24"/>
                    <w:szCs w:val="24"/>
                  </w:rPr>
                </w:pPr>
              </w:p>
              <w:p w14:paraId="1BEF6EF7" w14:textId="77777777" w:rsidR="00635876" w:rsidRPr="005917E8" w:rsidRDefault="00635876" w:rsidP="006358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Learning Objective: 8</w:t>
                </w:r>
              </w:p>
            </w:tc>
          </w:tr>
          <w:tr w:rsidR="00635876" w:rsidRPr="00C17DE6" w14:paraId="3C363425" w14:textId="77777777" w:rsidTr="00635876">
            <w:trPr>
              <w:trHeight w:val="593"/>
            </w:trPr>
            <w:tc>
              <w:tcPr>
                <w:tcW w:w="3524" w:type="dxa"/>
              </w:tcPr>
              <w:p w14:paraId="223C9F08" w14:textId="77777777" w:rsidR="00635876" w:rsidRDefault="00635876" w:rsidP="00CC15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3524" w:type="dxa"/>
                <w:shd w:val="clear" w:color="auto" w:fill="auto"/>
              </w:tcPr>
              <w:p w14:paraId="0AADBF1D" w14:textId="77777777" w:rsidR="00635876" w:rsidRDefault="00635876" w:rsidP="00CC15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Chapter 9: Mobile Health Technologies</w:t>
                </w:r>
              </w:p>
              <w:p w14:paraId="468980C5" w14:textId="77777777" w:rsidR="00635876" w:rsidRDefault="00635876" w:rsidP="00CC15F4">
                <w:pPr>
                  <w:spacing w:after="0" w:line="240" w:lineRule="auto"/>
                  <w:rPr>
                    <w:rFonts w:ascii="Times New Roman" w:eastAsia="Times New Roman" w:hAnsi="Times New Roman"/>
                    <w:sz w:val="24"/>
                    <w:szCs w:val="24"/>
                  </w:rPr>
                </w:pPr>
              </w:p>
              <w:p w14:paraId="241DD91D" w14:textId="77777777" w:rsidR="00635876" w:rsidRDefault="00635876" w:rsidP="00CC15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Learning Objective: 3, 7</w:t>
                </w:r>
              </w:p>
              <w:p w14:paraId="281EF551" w14:textId="77777777" w:rsidR="00635876" w:rsidRDefault="00635876" w:rsidP="00CC15F4">
                <w:pPr>
                  <w:spacing w:after="0" w:line="240" w:lineRule="auto"/>
                  <w:rPr>
                    <w:rFonts w:ascii="Times New Roman" w:eastAsia="Times New Roman" w:hAnsi="Times New Roman"/>
                    <w:sz w:val="24"/>
                    <w:szCs w:val="24"/>
                  </w:rPr>
                </w:pPr>
              </w:p>
              <w:p w14:paraId="46B5FEB7" w14:textId="77777777" w:rsidR="00635876" w:rsidRDefault="00635876" w:rsidP="006358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Chapter 10: </w:t>
                </w:r>
                <w:proofErr w:type="spellStart"/>
                <w:r>
                  <w:rPr>
                    <w:rFonts w:ascii="Times New Roman" w:eastAsia="Times New Roman" w:hAnsi="Times New Roman"/>
                    <w:sz w:val="24"/>
                    <w:szCs w:val="24"/>
                  </w:rPr>
                  <w:t>Telepractice</w:t>
                </w:r>
                <w:proofErr w:type="spellEnd"/>
                <w:r>
                  <w:rPr>
                    <w:rFonts w:ascii="Times New Roman" w:eastAsia="Times New Roman" w:hAnsi="Times New Roman"/>
                    <w:sz w:val="24"/>
                    <w:szCs w:val="24"/>
                  </w:rPr>
                  <w:t xml:space="preserve"> Development</w:t>
                </w:r>
              </w:p>
              <w:p w14:paraId="4EF98799" w14:textId="77777777" w:rsidR="00635876" w:rsidRDefault="00635876" w:rsidP="00635876">
                <w:pPr>
                  <w:spacing w:after="0" w:line="240" w:lineRule="auto"/>
                  <w:rPr>
                    <w:rFonts w:ascii="Times New Roman" w:eastAsia="Times New Roman" w:hAnsi="Times New Roman"/>
                    <w:sz w:val="24"/>
                    <w:szCs w:val="24"/>
                  </w:rPr>
                </w:pPr>
              </w:p>
              <w:p w14:paraId="55D3DF9C" w14:textId="77777777" w:rsidR="00635876" w:rsidRPr="00C17DE6" w:rsidRDefault="00635876" w:rsidP="006358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Learning Objective: 9</w:t>
                </w:r>
              </w:p>
            </w:tc>
          </w:tr>
        </w:tbl>
        <w:p w14:paraId="067B4C6E" w14:textId="77777777" w:rsidR="00A966C5" w:rsidRPr="008426D1" w:rsidRDefault="00032CB3" w:rsidP="00A966C5">
          <w:pPr>
            <w:tabs>
              <w:tab w:val="left" w:pos="360"/>
              <w:tab w:val="left" w:pos="720"/>
            </w:tabs>
            <w:spacing w:after="0" w:line="240" w:lineRule="auto"/>
            <w:rPr>
              <w:rFonts w:asciiTheme="majorHAnsi" w:hAnsiTheme="majorHAnsi" w:cs="Arial"/>
              <w:sz w:val="20"/>
              <w:szCs w:val="20"/>
            </w:rPr>
          </w:pPr>
        </w:p>
      </w:sdtContent>
    </w:sdt>
    <w:p w14:paraId="432FDB6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E009DD1" w14:textId="7777777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8B31286"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28DA6FFB" w14:textId="77777777" w:rsidR="00A966C5" w:rsidRPr="008426D1" w:rsidRDefault="00D3740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5F06A6B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D3736C4"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6A3CC715" w14:textId="77777777" w:rsidR="00A966C5" w:rsidRPr="008426D1" w:rsidRDefault="00D3740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Instructor/1 Classroom</w:t>
          </w:r>
        </w:p>
      </w:sdtContent>
    </w:sdt>
    <w:p w14:paraId="38AE4E37"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11FB68C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37404">
            <w:rPr>
              <w:rFonts w:asciiTheme="majorHAnsi" w:hAnsiTheme="majorHAnsi" w:cs="Arial"/>
              <w:sz w:val="20"/>
              <w:szCs w:val="20"/>
            </w:rPr>
            <w:t>No</w:t>
          </w:r>
        </w:sdtContent>
      </w:sdt>
    </w:p>
    <w:p w14:paraId="74F04B9F"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41921A15" w14:textId="7777777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950037">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1CFF7345" w14:textId="77777777" w:rsidR="00A90B9E" w:rsidRDefault="00EC52BB" w:rsidP="004A6F7E">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EF5D72A"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84C2979"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6CDFB7CF"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5D9B6A85"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2E5266EE"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2A43808B"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7AA7244B" w14:textId="77777777" w:rsidR="00D4202C" w:rsidRPr="00D4202C" w:rsidRDefault="00032CB3"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358200238" w:edGrp="everyone"/>
          <w:r w:rsidR="00D4202C" w:rsidRPr="00D4202C">
            <w:rPr>
              <w:rStyle w:val="PlaceholderText"/>
              <w:shd w:val="clear" w:color="auto" w:fill="D9D9D9" w:themeFill="background1" w:themeFillShade="D9"/>
            </w:rPr>
            <w:t>Enter text...</w:t>
          </w:r>
          <w:permEnd w:id="1358200238"/>
        </w:sdtContent>
      </w:sdt>
    </w:p>
    <w:p w14:paraId="79283C3E"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179BFF0D"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5694582F" w14:textId="7777777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407E156"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D5C670E"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D37404">
            <w:rPr>
              <w:rFonts w:asciiTheme="majorHAnsi" w:hAnsiTheme="majorHAnsi" w:cs="Arial"/>
              <w:sz w:val="20"/>
              <w:szCs w:val="20"/>
            </w:rPr>
            <w:t xml:space="preserve">This course if being created due to updates at the Arkansas counseling licensure board, The Arkansas Board of Examiners in Counseling (ARBOEC). The ARBOEC is requiring that all students in the state of Arkansas be trained in telehealth foundations for counseling prior to being licensed in Arkansas. </w:t>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t xml:space="preserve">Student will learn about foundational principles of applying counseling skills using a technology medium. These skills will focus on the appropriate ethical, legal, and culturally competent application of these skills. Students will engage with the curriculum accomplishing the following learning goals: </w:t>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Pr>
              <w:rFonts w:asciiTheme="majorHAnsi" w:hAnsiTheme="majorHAnsi" w:cs="Arial"/>
              <w:sz w:val="20"/>
              <w:szCs w:val="20"/>
            </w:rPr>
            <w:tab/>
          </w:r>
          <w:r w:rsidR="00D37404" w:rsidRPr="002229D6">
            <w:rPr>
              <w:rFonts w:ascii="Times New Roman" w:hAnsi="Times New Roman" w:cs="Times New Roman"/>
              <w:sz w:val="20"/>
              <w:szCs w:val="20"/>
            </w:rPr>
            <w:t xml:space="preserve">1. Current standards of practice for distance delivery  </w:t>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t>2. Appropriateness of services with diverse individuals, relationships, and families.</w:t>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t xml:space="preserve">3. Online Cultures and Professional Ethics </w:t>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t>4. Quality of the Therapeutic Alliance</w:t>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t>5. Assessments and Safety Issues</w:t>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t>6. HIPAA, Ethical Codes, and Internet Communications</w:t>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t xml:space="preserve">7. Best Practices for Functional Equivalence   </w:t>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r>
          <w:r w:rsidR="00D37404" w:rsidRPr="002229D6">
            <w:rPr>
              <w:rFonts w:ascii="Times New Roman" w:hAnsi="Times New Roman" w:cs="Times New Roman"/>
              <w:sz w:val="20"/>
              <w:szCs w:val="20"/>
            </w:rPr>
            <w:tab/>
            <w:t>8. Boundaries, Online Disinhibition, and Establishing Client Appropriateness</w:t>
          </w:r>
          <w:r w:rsidR="00D37404">
            <w:t xml:space="preserve">  </w:t>
          </w:r>
          <w:r w:rsidR="00D37404">
            <w:tab/>
          </w:r>
          <w:r w:rsidR="00D37404">
            <w:tab/>
          </w:r>
          <w:r w:rsidR="00D37404">
            <w:tab/>
          </w:r>
          <w:r w:rsidR="00D37404">
            <w:tab/>
          </w:r>
          <w:r w:rsidR="00D37404">
            <w:tab/>
          </w:r>
          <w:r w:rsidR="00D37404">
            <w:tab/>
          </w:r>
          <w:r w:rsidR="00D37404">
            <w:tab/>
          </w:r>
          <w:r w:rsidR="00D37404" w:rsidRPr="002229D6">
            <w:rPr>
              <w:rFonts w:ascii="Times New Roman" w:hAnsi="Times New Roman" w:cs="Times New Roman"/>
              <w:sz w:val="21"/>
            </w:rPr>
            <w:t>9. Advertising, Billing, and Reimbursement</w:t>
          </w:r>
        </w:sdtContent>
      </w:sdt>
    </w:p>
    <w:p w14:paraId="2CEA2A27"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2E5FD82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DF37282"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imes New Roman" w:hAnsi="Times New Roman" w:cs="Times New Roman"/>
              </w:rPr>
              <w:id w:val="44801870"/>
              <w:placeholder>
                <w:docPart w:val="BA6F5E322728E043BA077B98EC887FCA"/>
              </w:placeholder>
            </w:sdtPr>
            <w:sdtEndPr/>
            <w:sdtContent>
              <w:r w:rsidR="00D37404" w:rsidRPr="00FB2047">
                <w:rPr>
                  <w:rFonts w:ascii="Times New Roman" w:hAnsi="Times New Roman" w:cs="Times New Roman"/>
                </w:rPr>
                <w:t xml:space="preserve">The ARBOEC has indicated a move towards including telehealth counseling for all counseling students, as a requirement, in the state of Arkansas. The ARBOEC does not currently have legislation passed to make these changes, however the changes are imminent and expected. </w:t>
              </w:r>
              <w:r w:rsidR="00D37404" w:rsidRPr="00FB2047">
                <w:rPr>
                  <w:rFonts w:ascii="Times New Roman" w:hAnsi="Times New Roman" w:cs="Times New Roman"/>
                </w:rPr>
                <w:tab/>
              </w:r>
              <w:r w:rsidR="00D37404" w:rsidRPr="00FB2047">
                <w:rPr>
                  <w:rFonts w:ascii="Times New Roman" w:hAnsi="Times New Roman" w:cs="Times New Roman"/>
                </w:rPr>
                <w:tab/>
              </w:r>
              <w:r w:rsidR="00D37404" w:rsidRPr="00FB2047">
                <w:rPr>
                  <w:rFonts w:ascii="Times New Roman" w:hAnsi="Times New Roman" w:cs="Times New Roman"/>
                </w:rPr>
                <w:tab/>
              </w:r>
              <w:r w:rsidR="00D37404" w:rsidRPr="00FB2047">
                <w:rPr>
                  <w:rFonts w:ascii="Times New Roman" w:hAnsi="Times New Roman" w:cs="Times New Roman"/>
                </w:rPr>
                <w:tab/>
              </w:r>
              <w:r w:rsidR="00D37404" w:rsidRPr="00FB2047">
                <w:rPr>
                  <w:rFonts w:ascii="Times New Roman" w:hAnsi="Times New Roman" w:cs="Times New Roman"/>
                </w:rPr>
                <w:tab/>
              </w:r>
              <w:r w:rsidR="00D37404" w:rsidRPr="00FB2047">
                <w:rPr>
                  <w:rFonts w:ascii="Times New Roman" w:hAnsi="Times New Roman" w:cs="Times New Roman"/>
                </w:rPr>
                <w:tab/>
              </w:r>
              <w:r w:rsidR="00D37404" w:rsidRPr="00FB2047">
                <w:rPr>
                  <w:rFonts w:ascii="Times New Roman" w:hAnsi="Times New Roman" w:cs="Times New Roman"/>
                </w:rPr>
                <w:tab/>
              </w:r>
              <w:r w:rsidR="00D37404" w:rsidRPr="00FB2047">
                <w:rPr>
                  <w:rFonts w:ascii="Times New Roman" w:hAnsi="Times New Roman" w:cs="Times New Roman"/>
                </w:rPr>
                <w:tab/>
              </w:r>
              <w:r w:rsidR="00D37404" w:rsidRPr="00FB2047">
                <w:rPr>
                  <w:rFonts w:ascii="Times New Roman" w:hAnsi="Times New Roman" w:cs="Times New Roman"/>
                </w:rPr>
                <w:tab/>
              </w:r>
              <w:r w:rsidR="00D37404" w:rsidRPr="00FB2047">
                <w:rPr>
                  <w:rFonts w:ascii="Times New Roman" w:hAnsi="Times New Roman" w:cs="Times New Roman"/>
                </w:rPr>
                <w:tab/>
                <w:t xml:space="preserve">The Department of Psychology and Counseling Mission Statement is “The Department of Psychology and Counseling is committed to serving the university, the profession, and the public by contributing to excellence in education, high professional standards for service delivery, and consumer advocacy. The department is also committed to research and scholarly activities to expand the academic knowledge base and to improve the quality of professional services.” (2019-2020 Undergraduate Bulletin, </w:t>
              </w:r>
              <w:proofErr w:type="spellStart"/>
              <w:r w:rsidR="00D37404" w:rsidRPr="00FB2047">
                <w:rPr>
                  <w:rFonts w:ascii="Times New Roman" w:hAnsi="Times New Roman" w:cs="Times New Roman"/>
                </w:rPr>
                <w:t>pg</w:t>
              </w:r>
              <w:proofErr w:type="spellEnd"/>
              <w:r w:rsidR="00D37404" w:rsidRPr="00FB2047">
                <w:rPr>
                  <w:rFonts w:ascii="Times New Roman" w:hAnsi="Times New Roman" w:cs="Times New Roman"/>
                </w:rPr>
                <w:t xml:space="preserve"> 166).</w:t>
              </w:r>
              <w:r w:rsidR="00D37404">
                <w:rPr>
                  <w:rFonts w:ascii="Times New Roman" w:hAnsi="Times New Roman" w:cs="Times New Roman"/>
                </w:rPr>
                <w:t xml:space="preserve"> This proposed curriculum will prepare counseling students to offer cutting edge counseling services through “high professional standards for service deliver.” Currently there are trends within the counseling profession moving toward telehealth services, particularly in rural areas. Preparing our students to meet these needs allows counseling faculty to fulfill the mission of preparing students for professional service delivery. </w:t>
              </w:r>
            </w:sdtContent>
          </w:sdt>
        </w:sdtContent>
      </w:sdt>
    </w:p>
    <w:p w14:paraId="6F7CBD1D"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F70043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471446630"/>
            <w:placeholder>
              <w:docPart w:val="937FE667C0BA5F4CA35EFD7AAD11563F"/>
            </w:placeholder>
          </w:sdtPr>
          <w:sdtEndPr/>
          <w:sdtContent>
            <w:p w14:paraId="275E5D11" w14:textId="77777777" w:rsidR="00CA269E" w:rsidRPr="008426D1" w:rsidRDefault="00D37404" w:rsidP="00D37404">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in the clinical mental health counseling program including possible professionals in the field looking to obtain their technology assisted licensing credential. </w:t>
              </w:r>
            </w:p>
          </w:sdtContent>
        </w:sdt>
      </w:sdtContent>
    </w:sdt>
    <w:p w14:paraId="6A2519A8"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2C5642F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1553967453"/>
            <w:placeholder>
              <w:docPart w:val="D05EF7D5FAC2C74582D478989E81294B"/>
            </w:placeholder>
          </w:sdtPr>
          <w:sdtEndPr/>
          <w:sdtContent>
            <w:p w14:paraId="0454882E" w14:textId="77777777" w:rsidR="00CA269E" w:rsidRPr="008426D1" w:rsidRDefault="00D37404" w:rsidP="00D37404">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is a graduate course in the clinical mental health counseling program. Only those licensed, seeking licensure, or with significant practice and understanding of counseling skills and theories will be able to apply the content from this course. </w:t>
              </w:r>
            </w:p>
          </w:sdtContent>
        </w:sdt>
      </w:sdtContent>
    </w:sdt>
    <w:p w14:paraId="39F8FCE4" w14:textId="77777777" w:rsidR="0054568E" w:rsidRPr="004A6F7E" w:rsidRDefault="0054568E" w:rsidP="004A6F7E">
      <w:pPr>
        <w:tabs>
          <w:tab w:val="left" w:pos="360"/>
          <w:tab w:val="left" w:pos="720"/>
        </w:tabs>
        <w:spacing w:after="0"/>
        <w:rPr>
          <w:rFonts w:asciiTheme="majorHAnsi" w:hAnsiTheme="majorHAnsi" w:cs="Arial"/>
          <w:b/>
          <w:sz w:val="28"/>
          <w:szCs w:val="20"/>
        </w:rPr>
      </w:pPr>
    </w:p>
    <w:p w14:paraId="200A88CD" w14:textId="77777777" w:rsidR="00336348" w:rsidRDefault="00336348" w:rsidP="00276F55">
      <w:pPr>
        <w:tabs>
          <w:tab w:val="left" w:pos="360"/>
          <w:tab w:val="left" w:pos="720"/>
        </w:tabs>
        <w:spacing w:after="0"/>
        <w:rPr>
          <w:rFonts w:asciiTheme="majorHAnsi" w:hAnsiTheme="majorHAnsi" w:cs="Arial"/>
          <w:b/>
          <w:szCs w:val="20"/>
        </w:rPr>
      </w:pPr>
    </w:p>
    <w:p w14:paraId="4F2EEF5F" w14:textId="77777777" w:rsidR="00336348" w:rsidRDefault="00336348" w:rsidP="00276F55">
      <w:pPr>
        <w:tabs>
          <w:tab w:val="left" w:pos="360"/>
          <w:tab w:val="left" w:pos="720"/>
        </w:tabs>
        <w:spacing w:after="0"/>
        <w:rPr>
          <w:rFonts w:asciiTheme="majorHAnsi" w:hAnsiTheme="majorHAnsi" w:cs="Arial"/>
          <w:b/>
          <w:szCs w:val="20"/>
        </w:rPr>
      </w:pPr>
    </w:p>
    <w:p w14:paraId="56A1F39D" w14:textId="77777777" w:rsidR="00336348" w:rsidRDefault="00336348" w:rsidP="00276F55">
      <w:pPr>
        <w:tabs>
          <w:tab w:val="left" w:pos="360"/>
          <w:tab w:val="left" w:pos="720"/>
        </w:tabs>
        <w:spacing w:after="0"/>
        <w:rPr>
          <w:rFonts w:asciiTheme="majorHAnsi" w:hAnsiTheme="majorHAnsi" w:cs="Arial"/>
          <w:b/>
          <w:szCs w:val="20"/>
        </w:rPr>
      </w:pPr>
    </w:p>
    <w:p w14:paraId="1E0BC1A7"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4410E18F" w14:textId="77777777" w:rsidR="00336348" w:rsidRDefault="00336348" w:rsidP="00276F55">
      <w:pPr>
        <w:tabs>
          <w:tab w:val="left" w:pos="360"/>
          <w:tab w:val="left" w:pos="720"/>
        </w:tabs>
        <w:spacing w:after="0"/>
        <w:rPr>
          <w:rFonts w:asciiTheme="majorHAnsi" w:hAnsiTheme="majorHAnsi" w:cs="Arial"/>
          <w:b/>
          <w:szCs w:val="20"/>
        </w:rPr>
      </w:pPr>
    </w:p>
    <w:p w14:paraId="56AA0623"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3BA48BA" w14:textId="7777777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2C84E382"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0118C733"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2E9EA241"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16C37055"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350864927"/>
            <w:placeholder>
              <w:docPart w:val="9C08F96EA95C6445A6B0526734AADA0F"/>
            </w:placeholder>
          </w:sdtPr>
          <w:sdtEndPr/>
          <w:sdtContent>
            <w:p w14:paraId="62B92E41" w14:textId="77777777" w:rsidR="00547433" w:rsidRPr="008426D1" w:rsidRDefault="00C637A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Students will learn about telehealth counseling. This curriculum content fits within the clinical mental health counseling (CMHC) current assessment plan in section 6 Counseling and Helping Relationships. Knowledge outcomes of section 6 include “Students will demonstrate knowledge of theoretical frameworks, case conceptualization skills, and strategies for incorporating evidence-based practice into counseling. This course will also fit directly into program objectives (a) To instill a strong professional counseling identity within our students and (b) To prepare students to conduct individual and group work in a variety of settings. </w:t>
              </w:r>
            </w:p>
          </w:sdtContent>
        </w:sdt>
      </w:sdtContent>
    </w:sdt>
    <w:p w14:paraId="75304CBD"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58FCDE01"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77DDA334"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0CCAEFBD"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605BE439"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C637AF" w:rsidRPr="002B453A" w14:paraId="7D932F4A" w14:textId="77777777" w:rsidTr="00CC15F4">
        <w:tc>
          <w:tcPr>
            <w:tcW w:w="2148" w:type="dxa"/>
          </w:tcPr>
          <w:p w14:paraId="404F523F" w14:textId="77777777" w:rsidR="00C637AF" w:rsidRPr="00575870" w:rsidRDefault="00C637AF" w:rsidP="00CC15F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40830051"/>
            <w:placeholder>
              <w:docPart w:val="23F73F1C3E43884E9A2C576827242FE4"/>
            </w:placeholder>
          </w:sdtPr>
          <w:sdtEndPr/>
          <w:sdtContent>
            <w:tc>
              <w:tcPr>
                <w:tcW w:w="7428" w:type="dxa"/>
              </w:tcPr>
              <w:p w14:paraId="3E13182C" w14:textId="77777777" w:rsidR="00C637AF" w:rsidRPr="002B453A" w:rsidRDefault="00C637AF" w:rsidP="00CC15F4">
                <w:pPr>
                  <w:rPr>
                    <w:rFonts w:asciiTheme="majorHAnsi" w:hAnsiTheme="majorHAnsi"/>
                    <w:sz w:val="20"/>
                    <w:szCs w:val="20"/>
                  </w:rPr>
                </w:pPr>
                <w:r>
                  <w:rPr>
                    <w:rFonts w:asciiTheme="majorHAnsi" w:hAnsiTheme="majorHAnsi"/>
                    <w:sz w:val="20"/>
                    <w:szCs w:val="20"/>
                  </w:rPr>
                  <w:t xml:space="preserve">Students will demonstrate knowledge of theoretical frameworks, case conceptualization skills, and strategies for incorporating evidence-based practice into counseling. </w:t>
                </w:r>
              </w:p>
            </w:tc>
          </w:sdtContent>
        </w:sdt>
      </w:tr>
      <w:tr w:rsidR="00C637AF" w:rsidRPr="002B453A" w14:paraId="1068A366" w14:textId="77777777" w:rsidTr="00CC15F4">
        <w:tc>
          <w:tcPr>
            <w:tcW w:w="2148" w:type="dxa"/>
          </w:tcPr>
          <w:p w14:paraId="128A2BE3"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9C25CA2" w14:textId="77777777" w:rsidR="00C637AF" w:rsidRPr="002B453A" w:rsidRDefault="00032CB3" w:rsidP="00CC15F4">
            <w:pPr>
              <w:rPr>
                <w:rFonts w:asciiTheme="majorHAnsi" w:hAnsiTheme="majorHAnsi"/>
                <w:sz w:val="20"/>
                <w:szCs w:val="20"/>
              </w:rPr>
            </w:pPr>
            <w:sdt>
              <w:sdtPr>
                <w:rPr>
                  <w:rFonts w:asciiTheme="majorHAnsi" w:hAnsiTheme="majorHAnsi"/>
                  <w:sz w:val="20"/>
                  <w:szCs w:val="20"/>
                </w:rPr>
                <w:id w:val="557216180"/>
                <w:placeholder>
                  <w:docPart w:val="519DBF576BACA044A97297211B9CBEE2"/>
                </w:placeholder>
                <w:text/>
              </w:sdtPr>
              <w:sdtEndPr/>
              <w:sdtContent>
                <w:r w:rsidR="00C637AF">
                  <w:rPr>
                    <w:rFonts w:asciiTheme="majorHAnsi" w:hAnsiTheme="majorHAnsi"/>
                    <w:sz w:val="20"/>
                    <w:szCs w:val="20"/>
                  </w:rPr>
                  <w:t xml:space="preserve">Direct: Counselor Preparation Comprehensive Exam (CPCE) </w:t>
                </w:r>
              </w:sdtContent>
            </w:sdt>
            <w:r w:rsidR="00C637AF" w:rsidRPr="002B453A">
              <w:rPr>
                <w:rFonts w:asciiTheme="majorHAnsi" w:hAnsiTheme="majorHAnsi"/>
                <w:sz w:val="20"/>
                <w:szCs w:val="20"/>
              </w:rPr>
              <w:t xml:space="preserve"> </w:t>
            </w:r>
            <w:r w:rsidR="00C637AF">
              <w:rPr>
                <w:rFonts w:asciiTheme="majorHAnsi" w:hAnsiTheme="majorHAnsi"/>
                <w:sz w:val="20"/>
                <w:szCs w:val="20"/>
              </w:rPr>
              <w:t xml:space="preserve">Indirect: Pre-graduation Counselor Preparedness and Job Placement survey, Question 9 </w:t>
            </w:r>
          </w:p>
        </w:tc>
      </w:tr>
      <w:tr w:rsidR="00C637AF" w:rsidRPr="002B453A" w14:paraId="09E2C427" w14:textId="77777777" w:rsidTr="00CC15F4">
        <w:tc>
          <w:tcPr>
            <w:tcW w:w="2148" w:type="dxa"/>
          </w:tcPr>
          <w:p w14:paraId="19512CCA"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 xml:space="preserve">Assessment </w:t>
            </w:r>
          </w:p>
          <w:p w14:paraId="5A3005B7"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899090284"/>
            <w:placeholder>
              <w:docPart w:val="A529BC369EBF184EBE2729A7C2F6D44E"/>
            </w:placeholder>
          </w:sdtPr>
          <w:sdtEndPr/>
          <w:sdtContent>
            <w:tc>
              <w:tcPr>
                <w:tcW w:w="7428" w:type="dxa"/>
              </w:tcPr>
              <w:p w14:paraId="7F58307E" w14:textId="77777777" w:rsidR="00C637AF" w:rsidRDefault="00C637AF" w:rsidP="00CC15F4">
                <w:pPr>
                  <w:rPr>
                    <w:rFonts w:asciiTheme="majorHAnsi" w:hAnsiTheme="majorHAnsi"/>
                    <w:sz w:val="20"/>
                    <w:szCs w:val="20"/>
                  </w:rPr>
                </w:pPr>
                <w:r>
                  <w:rPr>
                    <w:rFonts w:asciiTheme="majorHAnsi" w:hAnsiTheme="majorHAnsi"/>
                    <w:sz w:val="20"/>
                    <w:szCs w:val="20"/>
                  </w:rPr>
                  <w:t>Direct: National comprehensive exam taken in the last semester of the student’s program. CPCE is modeled after the Council for the Accreditation of Counseling and Related Educational Programs (CACREP) accreditation standards. CACREP includes technology learning in Section 2: Professional Counseling Identity; F. Eight Common Core Areas; 5. Counseling and Helping Relationships; d. ethical and culturally relevant strategies for establishing and maintain in-person and technology-assisted relationships</w:t>
                </w:r>
              </w:p>
              <w:p w14:paraId="75494B01" w14:textId="77777777" w:rsidR="00C637AF" w:rsidRDefault="00C637AF" w:rsidP="00CC15F4">
                <w:pPr>
                  <w:rPr>
                    <w:rFonts w:asciiTheme="majorHAnsi" w:hAnsiTheme="majorHAnsi"/>
                    <w:sz w:val="20"/>
                    <w:szCs w:val="20"/>
                  </w:rPr>
                </w:pPr>
              </w:p>
              <w:p w14:paraId="17CF61AC" w14:textId="77777777" w:rsidR="00C637AF" w:rsidRPr="002B453A" w:rsidRDefault="00C637AF" w:rsidP="00CC15F4">
                <w:pPr>
                  <w:rPr>
                    <w:rFonts w:asciiTheme="majorHAnsi" w:hAnsiTheme="majorHAnsi"/>
                    <w:sz w:val="20"/>
                    <w:szCs w:val="20"/>
                  </w:rPr>
                </w:pPr>
                <w:r>
                  <w:rPr>
                    <w:rFonts w:asciiTheme="majorHAnsi" w:hAnsiTheme="majorHAnsi"/>
                    <w:sz w:val="20"/>
                    <w:szCs w:val="20"/>
                  </w:rPr>
                  <w:t>Indirect: Given to each student at the end of Supervised Internship II COUN 7493</w:t>
                </w:r>
              </w:p>
            </w:tc>
          </w:sdtContent>
        </w:sdt>
      </w:tr>
      <w:tr w:rsidR="00C637AF" w:rsidRPr="002B453A" w14:paraId="3FC42218" w14:textId="77777777" w:rsidTr="00CC15F4">
        <w:tc>
          <w:tcPr>
            <w:tcW w:w="2148" w:type="dxa"/>
          </w:tcPr>
          <w:p w14:paraId="5B8BB647"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19DC9EC8" w14:textId="77777777" w:rsidR="00C637AF" w:rsidRPr="00212A84" w:rsidRDefault="00032CB3" w:rsidP="00CC15F4">
            <w:pPr>
              <w:rPr>
                <w:rFonts w:asciiTheme="majorHAnsi" w:hAnsiTheme="majorHAnsi"/>
                <w:color w:val="808080" w:themeColor="background1" w:themeShade="80"/>
                <w:sz w:val="20"/>
                <w:szCs w:val="20"/>
              </w:rPr>
            </w:pPr>
            <w:sdt>
              <w:sdtPr>
                <w:rPr>
                  <w:rFonts w:asciiTheme="majorHAnsi" w:hAnsiTheme="majorHAnsi"/>
                  <w:color w:val="000000" w:themeColor="text1"/>
                  <w:sz w:val="20"/>
                  <w:szCs w:val="20"/>
                </w:rPr>
                <w:id w:val="-1871063398"/>
              </w:sdtPr>
              <w:sdtEndPr/>
              <w:sdtContent>
                <w:r w:rsidR="00C637AF" w:rsidRPr="00D00C95">
                  <w:rPr>
                    <w:rFonts w:asciiTheme="majorHAnsi" w:hAnsiTheme="majorHAnsi"/>
                    <w:color w:val="000000" w:themeColor="text1"/>
                    <w:sz w:val="20"/>
                    <w:szCs w:val="20"/>
                  </w:rPr>
                  <w:t xml:space="preserve">CMHC faculty are responsible for assessing, analyzing data, and making program changes. Dr. Asher Pimpleton-Gray is the assessment coordinator for the CMHC program. Dr. Lacey </w:t>
                </w:r>
                <w:proofErr w:type="spellStart"/>
                <w:r w:rsidR="00C637AF" w:rsidRPr="00D00C95">
                  <w:rPr>
                    <w:rFonts w:asciiTheme="majorHAnsi" w:hAnsiTheme="majorHAnsi"/>
                    <w:color w:val="000000" w:themeColor="text1"/>
                    <w:sz w:val="20"/>
                    <w:szCs w:val="20"/>
                  </w:rPr>
                  <w:t>Overley</w:t>
                </w:r>
                <w:proofErr w:type="spellEnd"/>
                <w:r w:rsidR="00C637AF" w:rsidRPr="00D00C95">
                  <w:rPr>
                    <w:rFonts w:asciiTheme="majorHAnsi" w:hAnsiTheme="majorHAnsi"/>
                    <w:color w:val="000000" w:themeColor="text1"/>
                    <w:sz w:val="20"/>
                    <w:szCs w:val="20"/>
                  </w:rPr>
                  <w:t xml:space="preserve"> is the comprehensive exam coordinator for the CMHC program. </w:t>
                </w:r>
                <w:r w:rsidR="00C637AF">
                  <w:rPr>
                    <w:rFonts w:asciiTheme="majorHAnsi" w:hAnsiTheme="majorHAnsi"/>
                    <w:color w:val="000000" w:themeColor="text1"/>
                    <w:sz w:val="20"/>
                    <w:szCs w:val="20"/>
                  </w:rPr>
                  <w:t xml:space="preserve">Dr. Stephanie Gotay is responsible for clinical experience program outcomes. </w:t>
                </w:r>
              </w:sdtContent>
            </w:sdt>
          </w:p>
        </w:tc>
      </w:tr>
    </w:tbl>
    <w:p w14:paraId="625CB87A"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lastRenderedPageBreak/>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1A1DFE48" w14:textId="77777777" w:rsidR="00CA269E" w:rsidRDefault="00CA269E" w:rsidP="00575870">
      <w:pPr>
        <w:rPr>
          <w:rFonts w:asciiTheme="majorHAnsi" w:hAnsiTheme="majorHAnsi" w:cs="Arial"/>
          <w:i/>
          <w:sz w:val="20"/>
          <w:szCs w:val="20"/>
        </w:rPr>
      </w:pPr>
    </w:p>
    <w:p w14:paraId="0BB0E175"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1BC5FC0E" w14:textId="77777777"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C637AF" w:rsidRPr="002B453A" w14:paraId="28C40EBF" w14:textId="77777777" w:rsidTr="00CC15F4">
        <w:tc>
          <w:tcPr>
            <w:tcW w:w="2148" w:type="dxa"/>
          </w:tcPr>
          <w:p w14:paraId="1563618E" w14:textId="77777777" w:rsidR="00C637AF" w:rsidRPr="00C637AF" w:rsidRDefault="00C637AF" w:rsidP="00C637AF">
            <w:pPr>
              <w:pStyle w:val="ListParagraph"/>
              <w:numPr>
                <w:ilvl w:val="0"/>
                <w:numId w:val="20"/>
              </w:numPr>
              <w:jc w:val="center"/>
              <w:rPr>
                <w:rFonts w:asciiTheme="majorHAnsi" w:hAnsiTheme="majorHAnsi"/>
                <w:b/>
                <w:sz w:val="20"/>
                <w:szCs w:val="20"/>
              </w:rPr>
            </w:pPr>
            <w:r w:rsidRPr="00C637AF">
              <w:rPr>
                <w:rFonts w:asciiTheme="majorHAnsi" w:hAnsiTheme="majorHAnsi"/>
                <w:b/>
                <w:sz w:val="20"/>
                <w:szCs w:val="20"/>
              </w:rPr>
              <w:t>Outcome 1</w:t>
            </w:r>
          </w:p>
          <w:p w14:paraId="20A24E78" w14:textId="77777777" w:rsidR="00C637AF" w:rsidRPr="00C637AF" w:rsidRDefault="00C637AF" w:rsidP="00C637AF">
            <w:pPr>
              <w:pStyle w:val="ListParagraph"/>
              <w:numPr>
                <w:ilvl w:val="0"/>
                <w:numId w:val="20"/>
              </w:numPr>
              <w:rPr>
                <w:rFonts w:asciiTheme="majorHAnsi" w:hAnsiTheme="majorHAnsi"/>
                <w:sz w:val="20"/>
                <w:szCs w:val="20"/>
              </w:rPr>
            </w:pPr>
          </w:p>
        </w:tc>
        <w:sdt>
          <w:sdtPr>
            <w:rPr>
              <w:rFonts w:asciiTheme="majorHAnsi" w:hAnsiTheme="majorHAnsi"/>
              <w:sz w:val="20"/>
              <w:szCs w:val="20"/>
            </w:rPr>
            <w:id w:val="981044802"/>
            <w:placeholder>
              <w:docPart w:val="1188CBF22ACF6D4B83C95C021C2DF5A7"/>
            </w:placeholder>
          </w:sdtPr>
          <w:sdtEndPr/>
          <w:sdtContent>
            <w:tc>
              <w:tcPr>
                <w:tcW w:w="7428" w:type="dxa"/>
              </w:tcPr>
              <w:p w14:paraId="0DA908D2" w14:textId="77777777" w:rsidR="00C637AF" w:rsidRPr="002B453A" w:rsidRDefault="00C637AF" w:rsidP="00CC15F4">
                <w:pPr>
                  <w:rPr>
                    <w:rFonts w:asciiTheme="majorHAnsi" w:hAnsiTheme="majorHAnsi"/>
                    <w:sz w:val="20"/>
                    <w:szCs w:val="20"/>
                  </w:rPr>
                </w:pPr>
                <w:r w:rsidRPr="002229D6">
                  <w:rPr>
                    <w:rFonts w:ascii="Times New Roman" w:hAnsi="Times New Roman" w:cs="Times New Roman"/>
                    <w:sz w:val="20"/>
                    <w:szCs w:val="20"/>
                  </w:rPr>
                  <w:t xml:space="preserve">1. Current standards of practice for distance delivery  </w:t>
                </w:r>
                <w:r w:rsidRPr="002229D6">
                  <w:rPr>
                    <w:rFonts w:ascii="Times New Roman" w:hAnsi="Times New Roman" w:cs="Times New Roman"/>
                    <w:sz w:val="20"/>
                    <w:szCs w:val="20"/>
                  </w:rPr>
                  <w:tab/>
                </w:r>
              </w:p>
            </w:tc>
          </w:sdtContent>
        </w:sdt>
      </w:tr>
      <w:tr w:rsidR="00C637AF" w:rsidRPr="002B453A" w14:paraId="6F05C0D7" w14:textId="77777777" w:rsidTr="00CC15F4">
        <w:tc>
          <w:tcPr>
            <w:tcW w:w="2148" w:type="dxa"/>
          </w:tcPr>
          <w:p w14:paraId="0476808B"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7D7E14A4C382CB428C2CF2356330992E"/>
            </w:placeholder>
          </w:sdtPr>
          <w:sdtEndPr/>
          <w:sdtContent>
            <w:tc>
              <w:tcPr>
                <w:tcW w:w="7428" w:type="dxa"/>
              </w:tcPr>
              <w:p w14:paraId="512E0F17" w14:textId="77777777" w:rsidR="00C637AF" w:rsidRPr="002B453A" w:rsidRDefault="00C637AF" w:rsidP="00CC15F4">
                <w:pPr>
                  <w:rPr>
                    <w:rFonts w:asciiTheme="majorHAnsi" w:hAnsiTheme="majorHAnsi"/>
                    <w:sz w:val="20"/>
                    <w:szCs w:val="20"/>
                  </w:rPr>
                </w:pPr>
                <w:r>
                  <w:rPr>
                    <w:rFonts w:asciiTheme="majorHAnsi" w:hAnsiTheme="majorHAnsi"/>
                    <w:sz w:val="20"/>
                    <w:szCs w:val="20"/>
                  </w:rPr>
                  <w:t xml:space="preserve">In class discussion; Case study application; </w:t>
                </w:r>
              </w:p>
            </w:tc>
          </w:sdtContent>
        </w:sdt>
      </w:tr>
      <w:tr w:rsidR="00C637AF" w:rsidRPr="002B453A" w14:paraId="356DEC0A" w14:textId="77777777" w:rsidTr="00CC15F4">
        <w:tc>
          <w:tcPr>
            <w:tcW w:w="2148" w:type="dxa"/>
          </w:tcPr>
          <w:p w14:paraId="4AC3EFFE"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9DAAEBA" w14:textId="77777777" w:rsidR="00C637AF" w:rsidRPr="002B453A" w:rsidRDefault="00032CB3" w:rsidP="00CC15F4">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C637AF" w:rsidRPr="00613789">
                  <w:rPr>
                    <w:rFonts w:asciiTheme="majorHAnsi" w:hAnsiTheme="majorHAnsi"/>
                    <w:color w:val="000000" w:themeColor="text1"/>
                    <w:sz w:val="20"/>
                    <w:szCs w:val="20"/>
                  </w:rPr>
                  <w:t>Reading Reflection Question</w:t>
                </w:r>
                <w:r w:rsidR="00C637AF">
                  <w:rPr>
                    <w:rFonts w:asciiTheme="majorHAnsi" w:hAnsiTheme="majorHAnsi"/>
                    <w:color w:val="000000" w:themeColor="text1"/>
                    <w:sz w:val="20"/>
                    <w:szCs w:val="20"/>
                  </w:rPr>
                  <w:t>s</w:t>
                </w:r>
                <w:r w:rsidR="00C637AF" w:rsidRPr="00613789">
                  <w:rPr>
                    <w:rFonts w:asciiTheme="majorHAnsi" w:hAnsiTheme="majorHAnsi"/>
                    <w:color w:val="000000" w:themeColor="text1"/>
                    <w:sz w:val="20"/>
                    <w:szCs w:val="20"/>
                  </w:rPr>
                  <w:t>; Exam</w:t>
                </w:r>
                <w:r w:rsidR="00C637AF">
                  <w:rPr>
                    <w:rFonts w:asciiTheme="majorHAnsi" w:hAnsiTheme="majorHAnsi"/>
                    <w:color w:val="000000" w:themeColor="text1"/>
                    <w:sz w:val="20"/>
                    <w:szCs w:val="20"/>
                  </w:rPr>
                  <w:t>s</w:t>
                </w:r>
              </w:sdtContent>
            </w:sdt>
          </w:p>
        </w:tc>
      </w:tr>
      <w:tr w:rsidR="00C637AF" w:rsidRPr="002B453A" w14:paraId="49C226D1" w14:textId="77777777" w:rsidTr="00CC15F4">
        <w:tc>
          <w:tcPr>
            <w:tcW w:w="2148" w:type="dxa"/>
          </w:tcPr>
          <w:p w14:paraId="550506A3" w14:textId="77777777" w:rsidR="00C637AF" w:rsidRPr="002B453A" w:rsidRDefault="00C637AF" w:rsidP="00CC15F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3CDC6E3C" w14:textId="77777777" w:rsidR="00C637AF" w:rsidRPr="002B453A" w:rsidRDefault="00C637AF" w:rsidP="00CC15F4">
            <w:pPr>
              <w:rPr>
                <w:rFonts w:asciiTheme="majorHAnsi" w:hAnsiTheme="majorHAnsi"/>
                <w:sz w:val="20"/>
                <w:szCs w:val="20"/>
              </w:rPr>
            </w:pPr>
          </w:p>
        </w:tc>
        <w:sdt>
          <w:sdtPr>
            <w:rPr>
              <w:rFonts w:asciiTheme="majorHAnsi" w:hAnsiTheme="majorHAnsi"/>
              <w:sz w:val="20"/>
              <w:szCs w:val="20"/>
            </w:rPr>
            <w:id w:val="1504312178"/>
            <w:placeholder>
              <w:docPart w:val="4CF6A47FE33A7148AFF9F3B5885638AC"/>
            </w:placeholder>
          </w:sdtPr>
          <w:sdtEndPr/>
          <w:sdtContent>
            <w:tc>
              <w:tcPr>
                <w:tcW w:w="7428" w:type="dxa"/>
              </w:tcPr>
              <w:p w14:paraId="6F7DD786" w14:textId="77777777" w:rsidR="00C637AF" w:rsidRPr="002B453A" w:rsidRDefault="00C637AF" w:rsidP="00CC15F4">
                <w:pPr>
                  <w:rPr>
                    <w:rFonts w:asciiTheme="majorHAnsi" w:hAnsiTheme="majorHAnsi"/>
                    <w:sz w:val="20"/>
                    <w:szCs w:val="20"/>
                  </w:rPr>
                </w:pPr>
                <w:r w:rsidRPr="002229D6">
                  <w:rPr>
                    <w:rFonts w:ascii="Times New Roman" w:hAnsi="Times New Roman" w:cs="Times New Roman"/>
                    <w:sz w:val="20"/>
                    <w:szCs w:val="20"/>
                  </w:rPr>
                  <w:t>2. Appropriateness of services with diverse individuals, relationships, and families.</w:t>
                </w:r>
                <w:r w:rsidRPr="002229D6">
                  <w:rPr>
                    <w:rFonts w:ascii="Times New Roman" w:hAnsi="Times New Roman" w:cs="Times New Roman"/>
                    <w:sz w:val="20"/>
                    <w:szCs w:val="20"/>
                  </w:rPr>
                  <w:tab/>
                </w:r>
              </w:p>
            </w:tc>
          </w:sdtContent>
        </w:sdt>
      </w:tr>
      <w:tr w:rsidR="00C637AF" w:rsidRPr="002B453A" w14:paraId="5921A642" w14:textId="77777777" w:rsidTr="00CC15F4">
        <w:tc>
          <w:tcPr>
            <w:tcW w:w="2148" w:type="dxa"/>
          </w:tcPr>
          <w:p w14:paraId="3857F293"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66045241"/>
            <w:placeholder>
              <w:docPart w:val="74F3391FB456B74FA2F9A8D846C47095"/>
            </w:placeholder>
          </w:sdtPr>
          <w:sdtEndPr/>
          <w:sdtContent>
            <w:tc>
              <w:tcPr>
                <w:tcW w:w="7428" w:type="dxa"/>
              </w:tcPr>
              <w:p w14:paraId="2101B24B" w14:textId="77777777" w:rsidR="00C637AF" w:rsidRPr="002B453A" w:rsidRDefault="00C637AF" w:rsidP="00CC15F4">
                <w:pPr>
                  <w:rPr>
                    <w:rFonts w:asciiTheme="majorHAnsi" w:hAnsiTheme="majorHAnsi"/>
                    <w:sz w:val="20"/>
                    <w:szCs w:val="20"/>
                  </w:rPr>
                </w:pPr>
                <w:r>
                  <w:rPr>
                    <w:rFonts w:asciiTheme="majorHAnsi" w:hAnsiTheme="majorHAnsi"/>
                    <w:sz w:val="20"/>
                    <w:szCs w:val="20"/>
                  </w:rPr>
                  <w:t>In class discussion, Case study application</w:t>
                </w:r>
              </w:p>
            </w:tc>
          </w:sdtContent>
        </w:sdt>
      </w:tr>
      <w:tr w:rsidR="00C637AF" w:rsidRPr="002B453A" w14:paraId="03190885" w14:textId="77777777" w:rsidTr="00CC15F4">
        <w:tc>
          <w:tcPr>
            <w:tcW w:w="2148" w:type="dxa"/>
          </w:tcPr>
          <w:p w14:paraId="7AF428F6"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3D4504B" w14:textId="77777777" w:rsidR="00C637AF" w:rsidRPr="002B453A" w:rsidRDefault="00032CB3" w:rsidP="00CC15F4">
            <w:pPr>
              <w:rPr>
                <w:rFonts w:asciiTheme="majorHAnsi" w:hAnsiTheme="majorHAnsi"/>
                <w:sz w:val="20"/>
                <w:szCs w:val="20"/>
              </w:rPr>
            </w:pPr>
            <w:sdt>
              <w:sdtPr>
                <w:rPr>
                  <w:rFonts w:asciiTheme="majorHAnsi" w:hAnsiTheme="majorHAnsi"/>
                  <w:color w:val="000000" w:themeColor="text1"/>
                  <w:sz w:val="20"/>
                  <w:szCs w:val="20"/>
                </w:rPr>
                <w:id w:val="-2000496651"/>
                <w:text/>
              </w:sdtPr>
              <w:sdtEndPr/>
              <w:sdtContent>
                <w:r w:rsidR="00C637AF" w:rsidRPr="00522E20">
                  <w:rPr>
                    <w:rFonts w:asciiTheme="majorHAnsi" w:hAnsiTheme="majorHAnsi"/>
                    <w:color w:val="000000" w:themeColor="text1"/>
                    <w:sz w:val="20"/>
                    <w:szCs w:val="20"/>
                  </w:rPr>
                  <w:t>What Reading Reflection Question</w:t>
                </w:r>
                <w:r w:rsidR="00C637AF">
                  <w:rPr>
                    <w:rFonts w:asciiTheme="majorHAnsi" w:hAnsiTheme="majorHAnsi"/>
                    <w:color w:val="000000" w:themeColor="text1"/>
                    <w:sz w:val="20"/>
                    <w:szCs w:val="20"/>
                  </w:rPr>
                  <w:t>s</w:t>
                </w:r>
                <w:r w:rsidR="00C637AF" w:rsidRPr="00522E20">
                  <w:rPr>
                    <w:rFonts w:asciiTheme="majorHAnsi" w:hAnsiTheme="majorHAnsi"/>
                    <w:color w:val="000000" w:themeColor="text1"/>
                    <w:sz w:val="20"/>
                    <w:szCs w:val="20"/>
                  </w:rPr>
                  <w:t>; Exam</w:t>
                </w:r>
                <w:r w:rsidR="00C637AF">
                  <w:rPr>
                    <w:rFonts w:asciiTheme="majorHAnsi" w:hAnsiTheme="majorHAnsi"/>
                    <w:color w:val="000000" w:themeColor="text1"/>
                    <w:sz w:val="20"/>
                    <w:szCs w:val="20"/>
                  </w:rPr>
                  <w:t>s</w:t>
                </w:r>
                <w:r w:rsidR="00C637AF" w:rsidRPr="00522E20">
                  <w:rPr>
                    <w:rFonts w:asciiTheme="majorHAnsi" w:hAnsiTheme="majorHAnsi"/>
                    <w:color w:val="000000" w:themeColor="text1"/>
                    <w:sz w:val="20"/>
                    <w:szCs w:val="20"/>
                  </w:rPr>
                  <w:t xml:space="preserve"> </w:t>
                </w:r>
              </w:sdtContent>
            </w:sdt>
          </w:p>
        </w:tc>
      </w:tr>
    </w:tbl>
    <w:p w14:paraId="72687D6D" w14:textId="77777777" w:rsidR="00C637AF" w:rsidRPr="008426D1" w:rsidRDefault="00C637AF" w:rsidP="00C637AF">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637AF" w:rsidRPr="002B453A" w14:paraId="36C3A6FA" w14:textId="77777777" w:rsidTr="00CC15F4">
        <w:tc>
          <w:tcPr>
            <w:tcW w:w="2148" w:type="dxa"/>
          </w:tcPr>
          <w:p w14:paraId="2DA0B7C3" w14:textId="77777777" w:rsidR="00C637AF" w:rsidRPr="002B453A" w:rsidRDefault="00C637AF" w:rsidP="00CC15F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09B6734F" w14:textId="77777777" w:rsidR="00C637AF" w:rsidRPr="002B453A" w:rsidRDefault="00C637AF" w:rsidP="00CC15F4">
            <w:pPr>
              <w:rPr>
                <w:rFonts w:asciiTheme="majorHAnsi" w:hAnsiTheme="majorHAnsi"/>
                <w:sz w:val="20"/>
                <w:szCs w:val="20"/>
              </w:rPr>
            </w:pPr>
          </w:p>
        </w:tc>
        <w:sdt>
          <w:sdtPr>
            <w:rPr>
              <w:rFonts w:asciiTheme="majorHAnsi" w:hAnsiTheme="majorHAnsi"/>
              <w:sz w:val="20"/>
              <w:szCs w:val="20"/>
            </w:rPr>
            <w:id w:val="-550151312"/>
            <w:placeholder>
              <w:docPart w:val="CEC3C2D0D90755479CDCF07ECACDEEF4"/>
            </w:placeholder>
          </w:sdtPr>
          <w:sdtEndPr/>
          <w:sdtContent>
            <w:tc>
              <w:tcPr>
                <w:tcW w:w="7428" w:type="dxa"/>
              </w:tcPr>
              <w:p w14:paraId="37724B68" w14:textId="77777777" w:rsidR="00C637AF" w:rsidRPr="002B453A" w:rsidRDefault="00C637AF" w:rsidP="00CC15F4">
                <w:pPr>
                  <w:rPr>
                    <w:rFonts w:asciiTheme="majorHAnsi" w:hAnsiTheme="majorHAnsi"/>
                    <w:sz w:val="20"/>
                    <w:szCs w:val="20"/>
                  </w:rPr>
                </w:pPr>
                <w:r w:rsidRPr="002229D6">
                  <w:rPr>
                    <w:rFonts w:ascii="Times New Roman" w:hAnsi="Times New Roman" w:cs="Times New Roman"/>
                    <w:sz w:val="20"/>
                    <w:szCs w:val="20"/>
                  </w:rPr>
                  <w:t xml:space="preserve">3. Online Cultures and Professional Ethics </w:t>
                </w:r>
                <w:r w:rsidRPr="002229D6">
                  <w:rPr>
                    <w:rFonts w:ascii="Times New Roman" w:hAnsi="Times New Roman" w:cs="Times New Roman"/>
                    <w:sz w:val="20"/>
                    <w:szCs w:val="20"/>
                  </w:rPr>
                  <w:tab/>
                </w:r>
              </w:p>
            </w:tc>
          </w:sdtContent>
        </w:sdt>
      </w:tr>
      <w:tr w:rsidR="00C637AF" w:rsidRPr="002B453A" w14:paraId="5910E806" w14:textId="77777777" w:rsidTr="00CC15F4">
        <w:tc>
          <w:tcPr>
            <w:tcW w:w="2148" w:type="dxa"/>
          </w:tcPr>
          <w:p w14:paraId="0AE9A8A1"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24054258"/>
            <w:placeholder>
              <w:docPart w:val="383971918FC8D04AAB981B9DCF68F180"/>
            </w:placeholder>
          </w:sdtPr>
          <w:sdtEndPr/>
          <w:sdtContent>
            <w:sdt>
              <w:sdtPr>
                <w:rPr>
                  <w:rFonts w:asciiTheme="majorHAnsi" w:hAnsiTheme="majorHAnsi"/>
                  <w:sz w:val="20"/>
                  <w:szCs w:val="20"/>
                </w:rPr>
                <w:id w:val="-947690036"/>
                <w:placeholder>
                  <w:docPart w:val="5483EFF359E46D4E820A108EB7B6037D"/>
                </w:placeholder>
              </w:sdtPr>
              <w:sdtEndPr/>
              <w:sdtContent>
                <w:tc>
                  <w:tcPr>
                    <w:tcW w:w="7428" w:type="dxa"/>
                  </w:tcPr>
                  <w:p w14:paraId="40F6D9DE" w14:textId="77777777" w:rsidR="00C637AF" w:rsidRPr="002B453A" w:rsidRDefault="00C637AF" w:rsidP="00CC15F4">
                    <w:pPr>
                      <w:rPr>
                        <w:rFonts w:asciiTheme="majorHAnsi" w:hAnsiTheme="majorHAnsi"/>
                        <w:sz w:val="20"/>
                        <w:szCs w:val="20"/>
                      </w:rPr>
                    </w:pPr>
                    <w:r>
                      <w:rPr>
                        <w:rFonts w:asciiTheme="majorHAnsi" w:hAnsiTheme="majorHAnsi"/>
                        <w:sz w:val="20"/>
                        <w:szCs w:val="20"/>
                      </w:rPr>
                      <w:t xml:space="preserve">In class discussion; Case study application; </w:t>
                    </w:r>
                  </w:p>
                </w:tc>
              </w:sdtContent>
            </w:sdt>
          </w:sdtContent>
        </w:sdt>
      </w:tr>
      <w:tr w:rsidR="00C637AF" w:rsidRPr="002B453A" w14:paraId="6526B604" w14:textId="77777777" w:rsidTr="00CC15F4">
        <w:tc>
          <w:tcPr>
            <w:tcW w:w="2148" w:type="dxa"/>
          </w:tcPr>
          <w:p w14:paraId="78A207DE"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B14B9BE" w14:textId="77777777" w:rsidR="00C637AF" w:rsidRPr="002B453A" w:rsidRDefault="00032CB3" w:rsidP="00CC15F4">
            <w:pPr>
              <w:rPr>
                <w:rFonts w:asciiTheme="majorHAnsi" w:hAnsiTheme="majorHAnsi"/>
                <w:sz w:val="20"/>
                <w:szCs w:val="20"/>
              </w:rPr>
            </w:pPr>
            <w:sdt>
              <w:sdtPr>
                <w:rPr>
                  <w:rFonts w:asciiTheme="majorHAnsi" w:hAnsiTheme="majorHAnsi"/>
                  <w:color w:val="000000" w:themeColor="text1"/>
                  <w:sz w:val="20"/>
                  <w:szCs w:val="20"/>
                </w:rPr>
                <w:id w:val="1243612001"/>
                <w:text/>
              </w:sdtPr>
              <w:sdtEndPr/>
              <w:sdtContent>
                <w:r w:rsidR="00C637AF" w:rsidRPr="00522E20">
                  <w:rPr>
                    <w:rFonts w:asciiTheme="majorHAnsi" w:hAnsiTheme="majorHAnsi"/>
                    <w:color w:val="000000" w:themeColor="text1"/>
                    <w:sz w:val="20"/>
                    <w:szCs w:val="20"/>
                  </w:rPr>
                  <w:t>Reading Reflection Question</w:t>
                </w:r>
                <w:r w:rsidR="00C637AF">
                  <w:rPr>
                    <w:rFonts w:asciiTheme="majorHAnsi" w:hAnsiTheme="majorHAnsi"/>
                    <w:color w:val="000000" w:themeColor="text1"/>
                    <w:sz w:val="20"/>
                    <w:szCs w:val="20"/>
                  </w:rPr>
                  <w:t>s</w:t>
                </w:r>
                <w:r w:rsidR="00C637AF" w:rsidRPr="00522E20">
                  <w:rPr>
                    <w:rFonts w:asciiTheme="majorHAnsi" w:hAnsiTheme="majorHAnsi"/>
                    <w:color w:val="000000" w:themeColor="text1"/>
                    <w:sz w:val="20"/>
                    <w:szCs w:val="20"/>
                  </w:rPr>
                  <w:t>; Exam</w:t>
                </w:r>
              </w:sdtContent>
            </w:sdt>
          </w:p>
        </w:tc>
      </w:tr>
    </w:tbl>
    <w:p w14:paraId="1921AB5F" w14:textId="77777777" w:rsidR="00C637AF" w:rsidRPr="008426D1" w:rsidRDefault="00C637AF" w:rsidP="00C637AF">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637AF" w:rsidRPr="002B453A" w14:paraId="7FB5DE56" w14:textId="77777777" w:rsidTr="00CC15F4">
        <w:tc>
          <w:tcPr>
            <w:tcW w:w="2148" w:type="dxa"/>
          </w:tcPr>
          <w:p w14:paraId="3BB80EEA" w14:textId="77777777" w:rsidR="00C637AF" w:rsidRPr="002B453A" w:rsidRDefault="00C637AF" w:rsidP="00CC15F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1F20F1B7" w14:textId="77777777" w:rsidR="00C637AF" w:rsidRPr="002B453A" w:rsidRDefault="00C637AF" w:rsidP="00CC15F4">
            <w:pPr>
              <w:rPr>
                <w:rFonts w:asciiTheme="majorHAnsi" w:hAnsiTheme="majorHAnsi"/>
                <w:sz w:val="20"/>
                <w:szCs w:val="20"/>
              </w:rPr>
            </w:pPr>
          </w:p>
        </w:tc>
        <w:sdt>
          <w:sdtPr>
            <w:rPr>
              <w:rFonts w:asciiTheme="majorHAnsi" w:hAnsiTheme="majorHAnsi"/>
              <w:sz w:val="20"/>
              <w:szCs w:val="20"/>
            </w:rPr>
            <w:id w:val="1687086383"/>
            <w:placeholder>
              <w:docPart w:val="C7B5FDCF14384142A008635FA6F8FD8E"/>
            </w:placeholder>
          </w:sdtPr>
          <w:sdtEndPr/>
          <w:sdtContent>
            <w:tc>
              <w:tcPr>
                <w:tcW w:w="7428" w:type="dxa"/>
              </w:tcPr>
              <w:p w14:paraId="4DE5B0A1" w14:textId="77777777" w:rsidR="00C637AF" w:rsidRPr="002B453A" w:rsidRDefault="00C637AF" w:rsidP="00CC15F4">
                <w:pPr>
                  <w:rPr>
                    <w:rFonts w:asciiTheme="majorHAnsi" w:hAnsiTheme="majorHAnsi"/>
                    <w:sz w:val="20"/>
                    <w:szCs w:val="20"/>
                  </w:rPr>
                </w:pPr>
                <w:r w:rsidRPr="002229D6">
                  <w:rPr>
                    <w:rFonts w:ascii="Times New Roman" w:hAnsi="Times New Roman" w:cs="Times New Roman"/>
                    <w:sz w:val="20"/>
                    <w:szCs w:val="20"/>
                  </w:rPr>
                  <w:t>4. Quality of the Therapeutic Alliance</w:t>
                </w:r>
              </w:p>
            </w:tc>
          </w:sdtContent>
        </w:sdt>
      </w:tr>
      <w:tr w:rsidR="00C637AF" w:rsidRPr="002B453A" w14:paraId="775C0E9D" w14:textId="77777777" w:rsidTr="00CC15F4">
        <w:tc>
          <w:tcPr>
            <w:tcW w:w="2148" w:type="dxa"/>
          </w:tcPr>
          <w:p w14:paraId="7F1F7EE0"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02189095"/>
            <w:placeholder>
              <w:docPart w:val="C115960F2B9BBD4F86EFE48DA1918C27"/>
            </w:placeholder>
          </w:sdtPr>
          <w:sdtEndPr/>
          <w:sdtContent>
            <w:sdt>
              <w:sdtPr>
                <w:rPr>
                  <w:rFonts w:asciiTheme="majorHAnsi" w:hAnsiTheme="majorHAnsi"/>
                  <w:sz w:val="20"/>
                  <w:szCs w:val="20"/>
                </w:rPr>
                <w:id w:val="-1417480190"/>
                <w:placeholder>
                  <w:docPart w:val="685FA1927516D34187873AA85D7E3C50"/>
                </w:placeholder>
              </w:sdtPr>
              <w:sdtEndPr/>
              <w:sdtContent>
                <w:tc>
                  <w:tcPr>
                    <w:tcW w:w="7428" w:type="dxa"/>
                  </w:tcPr>
                  <w:p w14:paraId="76535E78" w14:textId="77777777" w:rsidR="00C637AF" w:rsidRPr="002B453A" w:rsidRDefault="00C637AF" w:rsidP="00CC15F4">
                    <w:pPr>
                      <w:rPr>
                        <w:rFonts w:asciiTheme="majorHAnsi" w:hAnsiTheme="majorHAnsi"/>
                        <w:sz w:val="20"/>
                        <w:szCs w:val="20"/>
                      </w:rPr>
                    </w:pPr>
                    <w:r>
                      <w:rPr>
                        <w:rFonts w:asciiTheme="majorHAnsi" w:hAnsiTheme="majorHAnsi"/>
                        <w:sz w:val="20"/>
                        <w:szCs w:val="20"/>
                      </w:rPr>
                      <w:t xml:space="preserve">In class discussion; Case study application; </w:t>
                    </w:r>
                  </w:p>
                </w:tc>
              </w:sdtContent>
            </w:sdt>
          </w:sdtContent>
        </w:sdt>
      </w:tr>
      <w:tr w:rsidR="00C637AF" w:rsidRPr="002B453A" w14:paraId="327E5A70" w14:textId="77777777" w:rsidTr="00CC15F4">
        <w:tc>
          <w:tcPr>
            <w:tcW w:w="2148" w:type="dxa"/>
          </w:tcPr>
          <w:p w14:paraId="21A981F7"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EEBADFA" w14:textId="77777777" w:rsidR="00C637AF" w:rsidRPr="002B453A" w:rsidRDefault="00032CB3" w:rsidP="00CC15F4">
            <w:pPr>
              <w:rPr>
                <w:rFonts w:asciiTheme="majorHAnsi" w:hAnsiTheme="majorHAnsi"/>
                <w:sz w:val="20"/>
                <w:szCs w:val="20"/>
              </w:rPr>
            </w:pPr>
            <w:sdt>
              <w:sdtPr>
                <w:rPr>
                  <w:rFonts w:asciiTheme="majorHAnsi" w:hAnsiTheme="majorHAnsi"/>
                  <w:color w:val="000000" w:themeColor="text1"/>
                  <w:sz w:val="20"/>
                  <w:szCs w:val="20"/>
                </w:rPr>
                <w:id w:val="-177277389"/>
                <w:text/>
              </w:sdtPr>
              <w:sdtEndPr/>
              <w:sdtContent>
                <w:r w:rsidR="00C637AF" w:rsidRPr="00522E20">
                  <w:rPr>
                    <w:rFonts w:asciiTheme="majorHAnsi" w:hAnsiTheme="majorHAnsi"/>
                    <w:color w:val="000000" w:themeColor="text1"/>
                    <w:sz w:val="20"/>
                    <w:szCs w:val="20"/>
                  </w:rPr>
                  <w:t>Reading Reflection Questions; Exam</w:t>
                </w:r>
              </w:sdtContent>
            </w:sdt>
          </w:p>
        </w:tc>
      </w:tr>
    </w:tbl>
    <w:p w14:paraId="34605607" w14:textId="77777777" w:rsidR="00C637AF" w:rsidRPr="008426D1" w:rsidRDefault="00C637AF" w:rsidP="00C637AF">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637AF" w:rsidRPr="002B453A" w14:paraId="25EF552A" w14:textId="77777777" w:rsidTr="00CC15F4">
        <w:tc>
          <w:tcPr>
            <w:tcW w:w="2148" w:type="dxa"/>
          </w:tcPr>
          <w:p w14:paraId="6ED10E20" w14:textId="77777777" w:rsidR="00C637AF" w:rsidRPr="002B453A" w:rsidRDefault="00C637AF" w:rsidP="00CC15F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6517DBAE" w14:textId="77777777" w:rsidR="00C637AF" w:rsidRPr="002B453A" w:rsidRDefault="00C637AF" w:rsidP="00CC15F4">
            <w:pPr>
              <w:rPr>
                <w:rFonts w:asciiTheme="majorHAnsi" w:hAnsiTheme="majorHAnsi"/>
                <w:sz w:val="20"/>
                <w:szCs w:val="20"/>
              </w:rPr>
            </w:pPr>
          </w:p>
        </w:tc>
        <w:sdt>
          <w:sdtPr>
            <w:rPr>
              <w:rFonts w:asciiTheme="majorHAnsi" w:hAnsiTheme="majorHAnsi"/>
              <w:sz w:val="20"/>
              <w:szCs w:val="20"/>
            </w:rPr>
            <w:id w:val="-974057432"/>
            <w:placeholder>
              <w:docPart w:val="DBA306E471006B47A1467FE46CD8F159"/>
            </w:placeholder>
          </w:sdtPr>
          <w:sdtEndPr/>
          <w:sdtContent>
            <w:tc>
              <w:tcPr>
                <w:tcW w:w="7428" w:type="dxa"/>
              </w:tcPr>
              <w:p w14:paraId="5F539E5E" w14:textId="77777777" w:rsidR="00C637AF" w:rsidRPr="002B453A" w:rsidRDefault="00C637AF" w:rsidP="00CC15F4">
                <w:pPr>
                  <w:rPr>
                    <w:rFonts w:asciiTheme="majorHAnsi" w:hAnsiTheme="majorHAnsi"/>
                    <w:sz w:val="20"/>
                    <w:szCs w:val="20"/>
                  </w:rPr>
                </w:pPr>
                <w:r w:rsidRPr="002229D6">
                  <w:rPr>
                    <w:rFonts w:ascii="Times New Roman" w:hAnsi="Times New Roman" w:cs="Times New Roman"/>
                    <w:sz w:val="20"/>
                    <w:szCs w:val="20"/>
                  </w:rPr>
                  <w:t>5. Assessments and Safety Issues</w:t>
                </w:r>
                <w:r w:rsidRPr="002229D6">
                  <w:rPr>
                    <w:rFonts w:ascii="Times New Roman" w:hAnsi="Times New Roman" w:cs="Times New Roman"/>
                    <w:sz w:val="20"/>
                    <w:szCs w:val="20"/>
                  </w:rPr>
                  <w:tab/>
                </w:r>
              </w:p>
            </w:tc>
          </w:sdtContent>
        </w:sdt>
      </w:tr>
      <w:tr w:rsidR="00C637AF" w:rsidRPr="002B453A" w14:paraId="26471F50" w14:textId="77777777" w:rsidTr="00CC15F4">
        <w:tc>
          <w:tcPr>
            <w:tcW w:w="2148" w:type="dxa"/>
          </w:tcPr>
          <w:p w14:paraId="69A2FE01"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8377793"/>
            <w:placeholder>
              <w:docPart w:val="8EB067B8A9CAE645948C96E80AFDC954"/>
            </w:placeholder>
          </w:sdtPr>
          <w:sdtEndPr/>
          <w:sdtContent>
            <w:sdt>
              <w:sdtPr>
                <w:rPr>
                  <w:rFonts w:asciiTheme="majorHAnsi" w:hAnsiTheme="majorHAnsi"/>
                  <w:sz w:val="20"/>
                  <w:szCs w:val="20"/>
                </w:rPr>
                <w:id w:val="142165381"/>
                <w:placeholder>
                  <w:docPart w:val="75452AEBCB5BFE438AF27C8BDB061508"/>
                </w:placeholder>
              </w:sdtPr>
              <w:sdtEndPr/>
              <w:sdtContent>
                <w:tc>
                  <w:tcPr>
                    <w:tcW w:w="7428" w:type="dxa"/>
                  </w:tcPr>
                  <w:p w14:paraId="2CF74CB9" w14:textId="77777777" w:rsidR="00C637AF" w:rsidRPr="002B453A" w:rsidRDefault="00C637AF" w:rsidP="00CC15F4">
                    <w:pPr>
                      <w:rPr>
                        <w:rFonts w:asciiTheme="majorHAnsi" w:hAnsiTheme="majorHAnsi"/>
                        <w:sz w:val="20"/>
                        <w:szCs w:val="20"/>
                      </w:rPr>
                    </w:pPr>
                    <w:r>
                      <w:rPr>
                        <w:rFonts w:asciiTheme="majorHAnsi" w:hAnsiTheme="majorHAnsi"/>
                        <w:sz w:val="20"/>
                        <w:szCs w:val="20"/>
                      </w:rPr>
                      <w:t xml:space="preserve">In class discussion; Case study application; </w:t>
                    </w:r>
                  </w:p>
                </w:tc>
              </w:sdtContent>
            </w:sdt>
          </w:sdtContent>
        </w:sdt>
      </w:tr>
      <w:tr w:rsidR="00C637AF" w:rsidRPr="002B453A" w14:paraId="549CBC41" w14:textId="77777777" w:rsidTr="00CC15F4">
        <w:tc>
          <w:tcPr>
            <w:tcW w:w="2148" w:type="dxa"/>
          </w:tcPr>
          <w:p w14:paraId="11890C31"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1A57C41" w14:textId="77777777" w:rsidR="00C637AF" w:rsidRPr="002B453A" w:rsidRDefault="00032CB3" w:rsidP="00CC15F4">
            <w:pPr>
              <w:rPr>
                <w:rFonts w:asciiTheme="majorHAnsi" w:hAnsiTheme="majorHAnsi"/>
                <w:sz w:val="20"/>
                <w:szCs w:val="20"/>
              </w:rPr>
            </w:pPr>
            <w:sdt>
              <w:sdtPr>
                <w:rPr>
                  <w:rFonts w:asciiTheme="majorHAnsi" w:hAnsiTheme="majorHAnsi"/>
                  <w:color w:val="000000" w:themeColor="text1"/>
                  <w:sz w:val="20"/>
                  <w:szCs w:val="20"/>
                </w:rPr>
                <w:id w:val="1659032775"/>
                <w:text/>
              </w:sdtPr>
              <w:sdtEndPr/>
              <w:sdtContent>
                <w:r w:rsidR="00C637AF" w:rsidRPr="00522E20">
                  <w:rPr>
                    <w:rFonts w:asciiTheme="majorHAnsi" w:hAnsiTheme="majorHAnsi"/>
                    <w:color w:val="000000" w:themeColor="text1"/>
                    <w:sz w:val="20"/>
                    <w:szCs w:val="20"/>
                  </w:rPr>
                  <w:t>Reading Reflection Questions; Exam</w:t>
                </w:r>
              </w:sdtContent>
            </w:sdt>
          </w:p>
        </w:tc>
      </w:tr>
    </w:tbl>
    <w:p w14:paraId="1BEEE002" w14:textId="77777777" w:rsidR="00C637AF" w:rsidRPr="008426D1" w:rsidRDefault="00C637AF" w:rsidP="00C637AF">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637AF" w:rsidRPr="002B453A" w14:paraId="6378F96D" w14:textId="77777777" w:rsidTr="00CC15F4">
        <w:tc>
          <w:tcPr>
            <w:tcW w:w="2148" w:type="dxa"/>
          </w:tcPr>
          <w:p w14:paraId="361470C3" w14:textId="77777777" w:rsidR="00C637AF" w:rsidRPr="002B453A" w:rsidRDefault="00C637AF" w:rsidP="00CC15F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6</w:t>
            </w:r>
          </w:p>
          <w:p w14:paraId="4936BFFB" w14:textId="77777777" w:rsidR="00C637AF" w:rsidRPr="002B453A" w:rsidRDefault="00C637AF" w:rsidP="00CC15F4">
            <w:pPr>
              <w:rPr>
                <w:rFonts w:asciiTheme="majorHAnsi" w:hAnsiTheme="majorHAnsi"/>
                <w:sz w:val="20"/>
                <w:szCs w:val="20"/>
              </w:rPr>
            </w:pPr>
          </w:p>
        </w:tc>
        <w:sdt>
          <w:sdtPr>
            <w:rPr>
              <w:rFonts w:asciiTheme="majorHAnsi" w:hAnsiTheme="majorHAnsi"/>
              <w:sz w:val="20"/>
              <w:szCs w:val="20"/>
            </w:rPr>
            <w:id w:val="1162816676"/>
            <w:placeholder>
              <w:docPart w:val="B82D01618022904B837069FBF93A95F0"/>
            </w:placeholder>
          </w:sdtPr>
          <w:sdtEndPr/>
          <w:sdtContent>
            <w:tc>
              <w:tcPr>
                <w:tcW w:w="7428" w:type="dxa"/>
              </w:tcPr>
              <w:p w14:paraId="546FE38A" w14:textId="77777777" w:rsidR="00C637AF" w:rsidRPr="002B453A" w:rsidRDefault="00C637AF" w:rsidP="00CC15F4">
                <w:pPr>
                  <w:rPr>
                    <w:rFonts w:asciiTheme="majorHAnsi" w:hAnsiTheme="majorHAnsi"/>
                    <w:sz w:val="20"/>
                    <w:szCs w:val="20"/>
                  </w:rPr>
                </w:pPr>
                <w:r w:rsidRPr="002229D6">
                  <w:rPr>
                    <w:rFonts w:ascii="Times New Roman" w:hAnsi="Times New Roman" w:cs="Times New Roman"/>
                    <w:sz w:val="20"/>
                    <w:szCs w:val="20"/>
                  </w:rPr>
                  <w:t>6. HIPAA, Ethical Codes, and the Internet Communications</w:t>
                </w:r>
                <w:r w:rsidRPr="002229D6">
                  <w:rPr>
                    <w:rFonts w:ascii="Times New Roman" w:hAnsi="Times New Roman" w:cs="Times New Roman"/>
                    <w:sz w:val="20"/>
                    <w:szCs w:val="20"/>
                  </w:rPr>
                  <w:tab/>
                </w:r>
              </w:p>
            </w:tc>
          </w:sdtContent>
        </w:sdt>
      </w:tr>
      <w:tr w:rsidR="00C637AF" w:rsidRPr="002B453A" w14:paraId="2DE88F76" w14:textId="77777777" w:rsidTr="00CC15F4">
        <w:tc>
          <w:tcPr>
            <w:tcW w:w="2148" w:type="dxa"/>
          </w:tcPr>
          <w:p w14:paraId="3305B1B3"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741474210"/>
            <w:placeholder>
              <w:docPart w:val="DD21DB3784061740A75755564C6EDC41"/>
            </w:placeholder>
          </w:sdtPr>
          <w:sdtEndPr/>
          <w:sdtContent>
            <w:sdt>
              <w:sdtPr>
                <w:rPr>
                  <w:rFonts w:asciiTheme="majorHAnsi" w:hAnsiTheme="majorHAnsi"/>
                  <w:sz w:val="20"/>
                  <w:szCs w:val="20"/>
                </w:rPr>
                <w:id w:val="-673108808"/>
                <w:placeholder>
                  <w:docPart w:val="A364B4FF7F5A654D9BD58B63CA050469"/>
                </w:placeholder>
              </w:sdtPr>
              <w:sdtEndPr/>
              <w:sdtContent>
                <w:tc>
                  <w:tcPr>
                    <w:tcW w:w="7428" w:type="dxa"/>
                  </w:tcPr>
                  <w:p w14:paraId="7C7EF777" w14:textId="77777777" w:rsidR="00C637AF" w:rsidRPr="002B453A" w:rsidRDefault="00C637AF" w:rsidP="00CC15F4">
                    <w:pPr>
                      <w:rPr>
                        <w:rFonts w:asciiTheme="majorHAnsi" w:hAnsiTheme="majorHAnsi"/>
                        <w:sz w:val="20"/>
                        <w:szCs w:val="20"/>
                      </w:rPr>
                    </w:pPr>
                    <w:r>
                      <w:rPr>
                        <w:rFonts w:asciiTheme="majorHAnsi" w:hAnsiTheme="majorHAnsi"/>
                        <w:sz w:val="20"/>
                        <w:szCs w:val="20"/>
                      </w:rPr>
                      <w:t xml:space="preserve">In class discussion; Case study application; </w:t>
                    </w:r>
                  </w:p>
                </w:tc>
              </w:sdtContent>
            </w:sdt>
          </w:sdtContent>
        </w:sdt>
      </w:tr>
      <w:tr w:rsidR="00C637AF" w:rsidRPr="002B453A" w14:paraId="5DB886E9" w14:textId="77777777" w:rsidTr="00CC15F4">
        <w:tc>
          <w:tcPr>
            <w:tcW w:w="2148" w:type="dxa"/>
          </w:tcPr>
          <w:p w14:paraId="4DD465D4"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8534630" w14:textId="77777777" w:rsidR="00C637AF" w:rsidRPr="002B453A" w:rsidRDefault="00032CB3" w:rsidP="00CC15F4">
            <w:pPr>
              <w:rPr>
                <w:rFonts w:asciiTheme="majorHAnsi" w:hAnsiTheme="majorHAnsi"/>
                <w:sz w:val="20"/>
                <w:szCs w:val="20"/>
              </w:rPr>
            </w:pPr>
            <w:sdt>
              <w:sdtPr>
                <w:rPr>
                  <w:rFonts w:asciiTheme="majorHAnsi" w:hAnsiTheme="majorHAnsi"/>
                  <w:color w:val="000000" w:themeColor="text1"/>
                  <w:sz w:val="20"/>
                  <w:szCs w:val="20"/>
                </w:rPr>
                <w:id w:val="1567533500"/>
                <w:text/>
              </w:sdtPr>
              <w:sdtEndPr/>
              <w:sdtContent>
                <w:r w:rsidR="00C637AF" w:rsidRPr="00522E20">
                  <w:rPr>
                    <w:rFonts w:asciiTheme="majorHAnsi" w:hAnsiTheme="majorHAnsi"/>
                    <w:color w:val="000000" w:themeColor="text1"/>
                    <w:sz w:val="20"/>
                    <w:szCs w:val="20"/>
                  </w:rPr>
                  <w:t>W Reading Reflection Questions; Exam</w:t>
                </w:r>
              </w:sdtContent>
            </w:sdt>
          </w:p>
        </w:tc>
      </w:tr>
    </w:tbl>
    <w:p w14:paraId="0B1C92EE" w14:textId="77777777" w:rsidR="00C637AF" w:rsidRPr="008426D1" w:rsidRDefault="00C637AF" w:rsidP="00C637AF">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637AF" w:rsidRPr="002B453A" w14:paraId="0829F0C9" w14:textId="77777777" w:rsidTr="00CC15F4">
        <w:tc>
          <w:tcPr>
            <w:tcW w:w="2148" w:type="dxa"/>
          </w:tcPr>
          <w:p w14:paraId="623D78B8" w14:textId="77777777" w:rsidR="00C637AF" w:rsidRPr="002B453A" w:rsidRDefault="00C637AF" w:rsidP="00CC15F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7</w:t>
            </w:r>
          </w:p>
          <w:p w14:paraId="6B4D16E3" w14:textId="77777777" w:rsidR="00C637AF" w:rsidRPr="002B453A" w:rsidRDefault="00C637AF" w:rsidP="00CC15F4">
            <w:pPr>
              <w:rPr>
                <w:rFonts w:asciiTheme="majorHAnsi" w:hAnsiTheme="majorHAnsi"/>
                <w:sz w:val="20"/>
                <w:szCs w:val="20"/>
              </w:rPr>
            </w:pPr>
          </w:p>
        </w:tc>
        <w:sdt>
          <w:sdtPr>
            <w:rPr>
              <w:rFonts w:asciiTheme="majorHAnsi" w:hAnsiTheme="majorHAnsi"/>
              <w:sz w:val="20"/>
              <w:szCs w:val="20"/>
            </w:rPr>
            <w:id w:val="1447426263"/>
            <w:placeholder>
              <w:docPart w:val="CBEF43734276E24F9AAFE8D6C7CF36E2"/>
            </w:placeholder>
          </w:sdtPr>
          <w:sdtEndPr/>
          <w:sdtContent>
            <w:tc>
              <w:tcPr>
                <w:tcW w:w="7428" w:type="dxa"/>
              </w:tcPr>
              <w:p w14:paraId="0773FFD3" w14:textId="77777777" w:rsidR="00C637AF" w:rsidRPr="002B453A" w:rsidRDefault="00C637AF" w:rsidP="00CC15F4">
                <w:pPr>
                  <w:rPr>
                    <w:rFonts w:asciiTheme="majorHAnsi" w:hAnsiTheme="majorHAnsi"/>
                    <w:sz w:val="20"/>
                    <w:szCs w:val="20"/>
                  </w:rPr>
                </w:pPr>
                <w:r w:rsidRPr="002229D6">
                  <w:rPr>
                    <w:rFonts w:ascii="Times New Roman" w:hAnsi="Times New Roman" w:cs="Times New Roman"/>
                    <w:sz w:val="20"/>
                    <w:szCs w:val="20"/>
                  </w:rPr>
                  <w:t xml:space="preserve">7. Best Practices for Functional Equivalence   </w:t>
                </w:r>
                <w:r w:rsidRPr="002229D6">
                  <w:rPr>
                    <w:rFonts w:ascii="Times New Roman" w:hAnsi="Times New Roman" w:cs="Times New Roman"/>
                    <w:sz w:val="20"/>
                    <w:szCs w:val="20"/>
                  </w:rPr>
                  <w:tab/>
                </w:r>
              </w:p>
            </w:tc>
          </w:sdtContent>
        </w:sdt>
      </w:tr>
      <w:tr w:rsidR="00C637AF" w:rsidRPr="002B453A" w14:paraId="1D69A17D" w14:textId="77777777" w:rsidTr="00CC15F4">
        <w:tc>
          <w:tcPr>
            <w:tcW w:w="2148" w:type="dxa"/>
          </w:tcPr>
          <w:p w14:paraId="4C070C29"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85248590"/>
            <w:placeholder>
              <w:docPart w:val="37AB06EE3129AD4A84A8E12BDE071BC9"/>
            </w:placeholder>
          </w:sdtPr>
          <w:sdtEndPr/>
          <w:sdtContent>
            <w:sdt>
              <w:sdtPr>
                <w:rPr>
                  <w:rFonts w:asciiTheme="majorHAnsi" w:hAnsiTheme="majorHAnsi"/>
                  <w:sz w:val="20"/>
                  <w:szCs w:val="20"/>
                </w:rPr>
                <w:id w:val="2144455987"/>
                <w:placeholder>
                  <w:docPart w:val="D1D3977DE816EB4ABEF6DFB5109D8F67"/>
                </w:placeholder>
              </w:sdtPr>
              <w:sdtEndPr/>
              <w:sdtContent>
                <w:tc>
                  <w:tcPr>
                    <w:tcW w:w="7428" w:type="dxa"/>
                  </w:tcPr>
                  <w:p w14:paraId="456A6320" w14:textId="77777777" w:rsidR="00C637AF" w:rsidRPr="002B453A" w:rsidRDefault="00C637AF" w:rsidP="00CC15F4">
                    <w:pPr>
                      <w:rPr>
                        <w:rFonts w:asciiTheme="majorHAnsi" w:hAnsiTheme="majorHAnsi"/>
                        <w:sz w:val="20"/>
                        <w:szCs w:val="20"/>
                      </w:rPr>
                    </w:pPr>
                    <w:r>
                      <w:rPr>
                        <w:rFonts w:asciiTheme="majorHAnsi" w:hAnsiTheme="majorHAnsi"/>
                        <w:sz w:val="20"/>
                        <w:szCs w:val="20"/>
                      </w:rPr>
                      <w:t xml:space="preserve">In class discussion; Case study application; </w:t>
                    </w:r>
                  </w:p>
                </w:tc>
              </w:sdtContent>
            </w:sdt>
          </w:sdtContent>
        </w:sdt>
      </w:tr>
      <w:tr w:rsidR="00C637AF" w:rsidRPr="002B453A" w14:paraId="52883F82" w14:textId="77777777" w:rsidTr="00CC15F4">
        <w:tc>
          <w:tcPr>
            <w:tcW w:w="2148" w:type="dxa"/>
          </w:tcPr>
          <w:p w14:paraId="7864EA3C"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27AF7FB" w14:textId="77777777" w:rsidR="00C637AF" w:rsidRPr="002B453A" w:rsidRDefault="00032CB3" w:rsidP="00CC15F4">
            <w:pPr>
              <w:rPr>
                <w:rFonts w:asciiTheme="majorHAnsi" w:hAnsiTheme="majorHAnsi"/>
                <w:sz w:val="20"/>
                <w:szCs w:val="20"/>
              </w:rPr>
            </w:pPr>
            <w:sdt>
              <w:sdtPr>
                <w:rPr>
                  <w:rFonts w:asciiTheme="majorHAnsi" w:hAnsiTheme="majorHAnsi"/>
                  <w:color w:val="000000" w:themeColor="text1"/>
                  <w:sz w:val="20"/>
                  <w:szCs w:val="20"/>
                </w:rPr>
                <w:id w:val="1335950383"/>
                <w:text/>
              </w:sdtPr>
              <w:sdtEndPr/>
              <w:sdtContent>
                <w:r w:rsidR="00C637AF" w:rsidRPr="00522E20">
                  <w:rPr>
                    <w:rFonts w:asciiTheme="majorHAnsi" w:hAnsiTheme="majorHAnsi"/>
                    <w:color w:val="000000" w:themeColor="text1"/>
                    <w:sz w:val="20"/>
                    <w:szCs w:val="20"/>
                  </w:rPr>
                  <w:t>Reading Reflection Questions; Exam</w:t>
                </w:r>
              </w:sdtContent>
            </w:sdt>
          </w:p>
        </w:tc>
      </w:tr>
    </w:tbl>
    <w:p w14:paraId="4FF94A92" w14:textId="77777777" w:rsidR="00C637AF" w:rsidRPr="008426D1" w:rsidRDefault="00C637AF" w:rsidP="00C637AF">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637AF" w:rsidRPr="002B453A" w14:paraId="3829B7B8" w14:textId="77777777" w:rsidTr="00CC15F4">
        <w:tc>
          <w:tcPr>
            <w:tcW w:w="2148" w:type="dxa"/>
          </w:tcPr>
          <w:p w14:paraId="29AEB5E8" w14:textId="77777777" w:rsidR="00C637AF" w:rsidRPr="002B453A" w:rsidRDefault="00C637AF" w:rsidP="00CC15F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8</w:t>
            </w:r>
          </w:p>
          <w:p w14:paraId="2E854A37" w14:textId="77777777" w:rsidR="00C637AF" w:rsidRPr="002B453A" w:rsidRDefault="00C637AF" w:rsidP="00CC15F4">
            <w:pPr>
              <w:rPr>
                <w:rFonts w:asciiTheme="majorHAnsi" w:hAnsiTheme="majorHAnsi"/>
                <w:sz w:val="20"/>
                <w:szCs w:val="20"/>
              </w:rPr>
            </w:pPr>
          </w:p>
        </w:tc>
        <w:sdt>
          <w:sdtPr>
            <w:rPr>
              <w:rFonts w:asciiTheme="majorHAnsi" w:hAnsiTheme="majorHAnsi"/>
              <w:sz w:val="20"/>
              <w:szCs w:val="20"/>
            </w:rPr>
            <w:id w:val="69006530"/>
            <w:placeholder>
              <w:docPart w:val="C44E1CCDEFF17F4DA20EB0C96AFD300F"/>
            </w:placeholder>
          </w:sdtPr>
          <w:sdtEndPr/>
          <w:sdtContent>
            <w:tc>
              <w:tcPr>
                <w:tcW w:w="7428" w:type="dxa"/>
              </w:tcPr>
              <w:p w14:paraId="4A7CFE04" w14:textId="77777777" w:rsidR="00C637AF" w:rsidRPr="002B453A" w:rsidRDefault="00C637AF" w:rsidP="00CC15F4">
                <w:pPr>
                  <w:rPr>
                    <w:rFonts w:asciiTheme="majorHAnsi" w:hAnsiTheme="majorHAnsi"/>
                    <w:sz w:val="20"/>
                    <w:szCs w:val="20"/>
                  </w:rPr>
                </w:pPr>
                <w:r w:rsidRPr="002229D6">
                  <w:rPr>
                    <w:rFonts w:ascii="Times New Roman" w:hAnsi="Times New Roman" w:cs="Times New Roman"/>
                    <w:sz w:val="20"/>
                    <w:szCs w:val="20"/>
                  </w:rPr>
                  <w:t>8. Boundaries, Online Disinhibition, and Establishing Client Appropriateness</w:t>
                </w:r>
                <w:r>
                  <w:t xml:space="preserve">  </w:t>
                </w:r>
              </w:p>
            </w:tc>
          </w:sdtContent>
        </w:sdt>
      </w:tr>
      <w:tr w:rsidR="00C637AF" w:rsidRPr="002B453A" w14:paraId="7F4EDDCE" w14:textId="77777777" w:rsidTr="00CC15F4">
        <w:tc>
          <w:tcPr>
            <w:tcW w:w="2148" w:type="dxa"/>
          </w:tcPr>
          <w:p w14:paraId="3379E6A3"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70817269"/>
            <w:placeholder>
              <w:docPart w:val="4DD5E6D1A3EE624CAA9989F4FF327C5B"/>
            </w:placeholder>
          </w:sdtPr>
          <w:sdtEndPr/>
          <w:sdtContent>
            <w:sdt>
              <w:sdtPr>
                <w:rPr>
                  <w:rFonts w:asciiTheme="majorHAnsi" w:hAnsiTheme="majorHAnsi"/>
                  <w:sz w:val="20"/>
                  <w:szCs w:val="20"/>
                </w:rPr>
                <w:id w:val="2079555888"/>
                <w:placeholder>
                  <w:docPart w:val="4623D0F0641F7B48A0FCC09557380390"/>
                </w:placeholder>
              </w:sdtPr>
              <w:sdtEndPr/>
              <w:sdtContent>
                <w:tc>
                  <w:tcPr>
                    <w:tcW w:w="7428" w:type="dxa"/>
                  </w:tcPr>
                  <w:p w14:paraId="6691B80E" w14:textId="77777777" w:rsidR="00C637AF" w:rsidRPr="002B453A" w:rsidRDefault="00C637AF" w:rsidP="00CC15F4">
                    <w:pPr>
                      <w:rPr>
                        <w:rFonts w:asciiTheme="majorHAnsi" w:hAnsiTheme="majorHAnsi"/>
                        <w:sz w:val="20"/>
                        <w:szCs w:val="20"/>
                      </w:rPr>
                    </w:pPr>
                    <w:r>
                      <w:rPr>
                        <w:rFonts w:asciiTheme="majorHAnsi" w:hAnsiTheme="majorHAnsi"/>
                        <w:sz w:val="20"/>
                        <w:szCs w:val="20"/>
                      </w:rPr>
                      <w:t xml:space="preserve">In class discussion; Case study application; </w:t>
                    </w:r>
                  </w:p>
                </w:tc>
              </w:sdtContent>
            </w:sdt>
          </w:sdtContent>
        </w:sdt>
      </w:tr>
      <w:tr w:rsidR="00C637AF" w:rsidRPr="002B453A" w14:paraId="7DBC0D10" w14:textId="77777777" w:rsidTr="00CC15F4">
        <w:tc>
          <w:tcPr>
            <w:tcW w:w="2148" w:type="dxa"/>
          </w:tcPr>
          <w:p w14:paraId="0FA0172F"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BA6168E" w14:textId="77777777" w:rsidR="00C637AF" w:rsidRPr="002B453A" w:rsidRDefault="00032CB3" w:rsidP="00CC15F4">
            <w:pPr>
              <w:rPr>
                <w:rFonts w:asciiTheme="majorHAnsi" w:hAnsiTheme="majorHAnsi"/>
                <w:sz w:val="20"/>
                <w:szCs w:val="20"/>
              </w:rPr>
            </w:pPr>
            <w:sdt>
              <w:sdtPr>
                <w:rPr>
                  <w:rFonts w:asciiTheme="majorHAnsi" w:hAnsiTheme="majorHAnsi"/>
                  <w:color w:val="000000" w:themeColor="text1"/>
                  <w:sz w:val="20"/>
                  <w:szCs w:val="20"/>
                </w:rPr>
                <w:id w:val="1746757334"/>
                <w:text/>
              </w:sdtPr>
              <w:sdtEndPr/>
              <w:sdtContent>
                <w:r w:rsidR="00C637AF" w:rsidRPr="00522E20">
                  <w:rPr>
                    <w:rFonts w:asciiTheme="majorHAnsi" w:hAnsiTheme="majorHAnsi"/>
                    <w:color w:val="000000" w:themeColor="text1"/>
                    <w:sz w:val="20"/>
                    <w:szCs w:val="20"/>
                  </w:rPr>
                  <w:t>Reading Reflection Questions; Exam</w:t>
                </w:r>
              </w:sdtContent>
            </w:sdt>
          </w:p>
        </w:tc>
      </w:tr>
    </w:tbl>
    <w:p w14:paraId="324E29F5" w14:textId="77777777" w:rsidR="00C637AF" w:rsidRPr="008426D1" w:rsidRDefault="00C637AF" w:rsidP="00C637AF">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637AF" w:rsidRPr="002B453A" w14:paraId="2E1D610A" w14:textId="77777777" w:rsidTr="00CC15F4">
        <w:tc>
          <w:tcPr>
            <w:tcW w:w="2148" w:type="dxa"/>
          </w:tcPr>
          <w:p w14:paraId="7BAC5B51" w14:textId="77777777" w:rsidR="00C637AF" w:rsidRPr="002B453A" w:rsidRDefault="00C637AF" w:rsidP="00CC15F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9</w:t>
            </w:r>
          </w:p>
          <w:p w14:paraId="1E381EED" w14:textId="77777777" w:rsidR="00C637AF" w:rsidRPr="002B453A" w:rsidRDefault="00C637AF" w:rsidP="00CC15F4">
            <w:pPr>
              <w:rPr>
                <w:rFonts w:asciiTheme="majorHAnsi" w:hAnsiTheme="majorHAnsi"/>
                <w:sz w:val="20"/>
                <w:szCs w:val="20"/>
              </w:rPr>
            </w:pPr>
          </w:p>
        </w:tc>
        <w:sdt>
          <w:sdtPr>
            <w:rPr>
              <w:rFonts w:asciiTheme="majorHAnsi" w:hAnsiTheme="majorHAnsi"/>
              <w:sz w:val="20"/>
              <w:szCs w:val="20"/>
            </w:rPr>
            <w:id w:val="2000917764"/>
            <w:placeholder>
              <w:docPart w:val="AFD4A13405AA4B499A27D969CC976256"/>
            </w:placeholder>
          </w:sdtPr>
          <w:sdtEndPr/>
          <w:sdtContent>
            <w:tc>
              <w:tcPr>
                <w:tcW w:w="7428" w:type="dxa"/>
              </w:tcPr>
              <w:p w14:paraId="6A071E2C" w14:textId="77777777" w:rsidR="00C637AF" w:rsidRPr="002B453A" w:rsidRDefault="00C637AF" w:rsidP="00CC15F4">
                <w:pPr>
                  <w:rPr>
                    <w:rFonts w:asciiTheme="majorHAnsi" w:hAnsiTheme="majorHAnsi"/>
                    <w:sz w:val="20"/>
                    <w:szCs w:val="20"/>
                  </w:rPr>
                </w:pPr>
                <w:r w:rsidRPr="002229D6">
                  <w:rPr>
                    <w:rFonts w:ascii="Times New Roman" w:hAnsi="Times New Roman" w:cs="Times New Roman"/>
                    <w:sz w:val="21"/>
                  </w:rPr>
                  <w:t>9. Advertising, Billing, and Reimbursement</w:t>
                </w:r>
              </w:p>
            </w:tc>
          </w:sdtContent>
        </w:sdt>
      </w:tr>
      <w:tr w:rsidR="00C637AF" w:rsidRPr="002B453A" w14:paraId="05F053AA" w14:textId="77777777" w:rsidTr="00CC15F4">
        <w:tc>
          <w:tcPr>
            <w:tcW w:w="2148" w:type="dxa"/>
          </w:tcPr>
          <w:p w14:paraId="38209B6B"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44048292"/>
            <w:placeholder>
              <w:docPart w:val="810419ED5230EB45A49A60A5F7EC4A8B"/>
            </w:placeholder>
          </w:sdtPr>
          <w:sdtEndPr/>
          <w:sdtContent>
            <w:sdt>
              <w:sdtPr>
                <w:rPr>
                  <w:rFonts w:asciiTheme="majorHAnsi" w:hAnsiTheme="majorHAnsi"/>
                  <w:sz w:val="20"/>
                  <w:szCs w:val="20"/>
                </w:rPr>
                <w:id w:val="229504851"/>
                <w:placeholder>
                  <w:docPart w:val="B7E538FCE171E1439EB68AD2A845B43F"/>
                </w:placeholder>
              </w:sdtPr>
              <w:sdtEndPr/>
              <w:sdtContent>
                <w:tc>
                  <w:tcPr>
                    <w:tcW w:w="7428" w:type="dxa"/>
                  </w:tcPr>
                  <w:p w14:paraId="55F72918" w14:textId="77777777" w:rsidR="00C637AF" w:rsidRPr="002B453A" w:rsidRDefault="00C637AF" w:rsidP="00CC15F4">
                    <w:pPr>
                      <w:rPr>
                        <w:rFonts w:asciiTheme="majorHAnsi" w:hAnsiTheme="majorHAnsi"/>
                        <w:sz w:val="20"/>
                        <w:szCs w:val="20"/>
                      </w:rPr>
                    </w:pPr>
                    <w:r>
                      <w:rPr>
                        <w:rFonts w:asciiTheme="majorHAnsi" w:hAnsiTheme="majorHAnsi"/>
                        <w:sz w:val="20"/>
                        <w:szCs w:val="20"/>
                      </w:rPr>
                      <w:t xml:space="preserve">In class discussion; Case study application; </w:t>
                    </w:r>
                  </w:p>
                </w:tc>
              </w:sdtContent>
            </w:sdt>
          </w:sdtContent>
        </w:sdt>
      </w:tr>
      <w:tr w:rsidR="00C637AF" w:rsidRPr="002B453A" w14:paraId="6BA35EEC" w14:textId="77777777" w:rsidTr="00CC15F4">
        <w:tc>
          <w:tcPr>
            <w:tcW w:w="2148" w:type="dxa"/>
          </w:tcPr>
          <w:p w14:paraId="6FC66158" w14:textId="77777777" w:rsidR="00C637AF" w:rsidRPr="002B453A" w:rsidRDefault="00C637AF" w:rsidP="00CC15F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8915CD7" w14:textId="77777777" w:rsidR="00C637AF" w:rsidRPr="002B453A" w:rsidRDefault="00032CB3" w:rsidP="00CC15F4">
            <w:pPr>
              <w:rPr>
                <w:rFonts w:asciiTheme="majorHAnsi" w:hAnsiTheme="majorHAnsi"/>
                <w:sz w:val="20"/>
                <w:szCs w:val="20"/>
              </w:rPr>
            </w:pPr>
            <w:sdt>
              <w:sdtPr>
                <w:rPr>
                  <w:rFonts w:asciiTheme="majorHAnsi" w:hAnsiTheme="majorHAnsi"/>
                  <w:color w:val="000000" w:themeColor="text1"/>
                  <w:sz w:val="20"/>
                  <w:szCs w:val="20"/>
                </w:rPr>
                <w:id w:val="846988403"/>
                <w:text/>
              </w:sdtPr>
              <w:sdtEndPr/>
              <w:sdtContent>
                <w:r w:rsidR="00C637AF" w:rsidRPr="00522E20">
                  <w:rPr>
                    <w:rFonts w:asciiTheme="majorHAnsi" w:hAnsiTheme="majorHAnsi"/>
                    <w:color w:val="000000" w:themeColor="text1"/>
                    <w:sz w:val="20"/>
                    <w:szCs w:val="20"/>
                  </w:rPr>
                  <w:t>Reading Reflection Questions; Exam</w:t>
                </w:r>
              </w:sdtContent>
            </w:sdt>
          </w:p>
        </w:tc>
      </w:tr>
    </w:tbl>
    <w:p w14:paraId="757D7420" w14:textId="77777777" w:rsidR="00E70B06" w:rsidRPr="00575870" w:rsidRDefault="00E70B06" w:rsidP="00CA269E">
      <w:pPr>
        <w:tabs>
          <w:tab w:val="left" w:pos="360"/>
          <w:tab w:val="left" w:pos="810"/>
        </w:tabs>
        <w:spacing w:after="0"/>
        <w:rPr>
          <w:rFonts w:asciiTheme="majorHAnsi" w:hAnsiTheme="majorHAnsi" w:cs="Arial"/>
          <w:sz w:val="20"/>
          <w:szCs w:val="20"/>
        </w:rPr>
      </w:pPr>
    </w:p>
    <w:p w14:paraId="68DCDB25"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BD00D74" w14:textId="77777777" w:rsidR="00D3680D" w:rsidRDefault="00D3680D">
      <w:pPr>
        <w:rPr>
          <w:rFonts w:asciiTheme="majorHAnsi" w:hAnsiTheme="majorHAnsi" w:cs="Arial"/>
          <w:sz w:val="20"/>
          <w:szCs w:val="20"/>
        </w:rPr>
      </w:pPr>
      <w:r>
        <w:rPr>
          <w:rFonts w:asciiTheme="majorHAnsi" w:hAnsiTheme="majorHAnsi" w:cs="Arial"/>
          <w:sz w:val="20"/>
          <w:szCs w:val="20"/>
        </w:rPr>
        <w:br w:type="page"/>
      </w:r>
    </w:p>
    <w:p w14:paraId="77A1145F"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79977CD1"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5D0E1530" w14:textId="77777777" w:rsidTr="004E29A7">
        <w:tc>
          <w:tcPr>
            <w:tcW w:w="11016" w:type="dxa"/>
            <w:shd w:val="clear" w:color="auto" w:fill="D9D9D9" w:themeFill="background1" w:themeFillShade="D9"/>
          </w:tcPr>
          <w:p w14:paraId="439C44F4"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384486E7" w14:textId="77777777" w:rsidTr="004E29A7">
        <w:tc>
          <w:tcPr>
            <w:tcW w:w="11016" w:type="dxa"/>
            <w:shd w:val="clear" w:color="auto" w:fill="F2F2F2" w:themeFill="background1" w:themeFillShade="F2"/>
          </w:tcPr>
          <w:p w14:paraId="004FB665"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0D150002"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79AE12DC" w14:textId="77777777" w:rsidR="00D3680D" w:rsidRPr="008426D1" w:rsidRDefault="00D3680D" w:rsidP="004E29A7">
            <w:pPr>
              <w:rPr>
                <w:rFonts w:ascii="Times New Roman" w:hAnsi="Times New Roman" w:cs="Times New Roman"/>
                <w:b/>
                <w:color w:val="FF0000"/>
                <w:sz w:val="14"/>
                <w:szCs w:val="24"/>
              </w:rPr>
            </w:pPr>
          </w:p>
          <w:p w14:paraId="26166ABD"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4509A3B6"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1DDA48CC"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5A277F1E"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37F82010"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4F2DEFA" w14:textId="77777777" w:rsidR="00D3680D" w:rsidRDefault="004A6F7E" w:rsidP="00D3680D">
      <w:pPr>
        <w:rPr>
          <w:rFonts w:asciiTheme="majorHAnsi" w:hAnsiTheme="majorHAnsi" w:cs="Arial"/>
          <w:sz w:val="18"/>
          <w:szCs w:val="18"/>
        </w:rPr>
      </w:pPr>
      <w:r>
        <w:rPr>
          <w:rFonts w:asciiTheme="majorHAnsi" w:hAnsiTheme="majorHAnsi" w:cs="Arial"/>
          <w:sz w:val="18"/>
          <w:szCs w:val="18"/>
        </w:rPr>
        <w:t>2019-2020 Bulletin (page 323):</w:t>
      </w:r>
    </w:p>
    <w:p w14:paraId="3460FC81" w14:textId="77777777" w:rsidR="004A6F7E" w:rsidRDefault="004A6F7E" w:rsidP="00D3680D">
      <w:pPr>
        <w:rPr>
          <w:rFonts w:asciiTheme="majorHAnsi" w:hAnsiTheme="majorHAnsi" w:cs="Arial"/>
          <w:sz w:val="18"/>
          <w:szCs w:val="18"/>
        </w:rPr>
      </w:pPr>
    </w:p>
    <w:p w14:paraId="07C3B8FC" w14:textId="77777777" w:rsidR="004A6F7E" w:rsidRDefault="004A6F7E" w:rsidP="00D3680D">
      <w:pPr>
        <w:rPr>
          <w:rFonts w:asciiTheme="majorHAnsi" w:hAnsiTheme="majorHAnsi" w:cs="Arial"/>
          <w:sz w:val="18"/>
          <w:szCs w:val="18"/>
        </w:rPr>
      </w:pPr>
      <w:r>
        <w:rPr>
          <w:rFonts w:asciiTheme="majorHAnsi" w:hAnsiTheme="majorHAnsi" w:cs="Arial"/>
          <w:sz w:val="18"/>
          <w:szCs w:val="18"/>
        </w:rPr>
        <w:t>Current:</w:t>
      </w:r>
    </w:p>
    <w:p w14:paraId="7A9C4009" w14:textId="77777777" w:rsidR="004A6F7E" w:rsidRPr="004A6F7E" w:rsidRDefault="004A6F7E" w:rsidP="004A6F7E">
      <w:pPr>
        <w:spacing w:after="0"/>
        <w:rPr>
          <w:rFonts w:asciiTheme="majorHAnsi" w:hAnsiTheme="majorHAnsi" w:cs="Arial"/>
          <w:sz w:val="18"/>
          <w:szCs w:val="18"/>
        </w:rPr>
      </w:pPr>
      <w:r w:rsidRPr="004A6F7E">
        <w:rPr>
          <w:rFonts w:asciiTheme="majorHAnsi" w:hAnsiTheme="majorHAnsi" w:cs="Arial"/>
          <w:sz w:val="18"/>
          <w:szCs w:val="18"/>
        </w:rPr>
        <w:t xml:space="preserve">COUN 6433. Crisis Counseling </w:t>
      </w:r>
      <w:r>
        <w:rPr>
          <w:rFonts w:asciiTheme="majorHAnsi" w:hAnsiTheme="majorHAnsi" w:cs="Arial"/>
          <w:sz w:val="18"/>
          <w:szCs w:val="18"/>
        </w:rPr>
        <w:t xml:space="preserve">         </w:t>
      </w:r>
      <w:r w:rsidRPr="004A6F7E">
        <w:rPr>
          <w:rFonts w:asciiTheme="majorHAnsi" w:hAnsiTheme="majorHAnsi" w:cs="Arial"/>
          <w:sz w:val="18"/>
          <w:szCs w:val="18"/>
        </w:rPr>
        <w:t>In-depth study of crisis t</w:t>
      </w:r>
      <w:r>
        <w:rPr>
          <w:rFonts w:asciiTheme="majorHAnsi" w:hAnsiTheme="majorHAnsi" w:cs="Arial"/>
          <w:sz w:val="18"/>
          <w:szCs w:val="18"/>
        </w:rPr>
        <w:t xml:space="preserve">heory, intervention models, and </w:t>
      </w:r>
      <w:r w:rsidRPr="004A6F7E">
        <w:rPr>
          <w:rFonts w:asciiTheme="majorHAnsi" w:hAnsiTheme="majorHAnsi" w:cs="Arial"/>
          <w:sz w:val="18"/>
          <w:szCs w:val="18"/>
        </w:rPr>
        <w:t>practical skills for effective intervention. Attention to crises related to su</w:t>
      </w:r>
      <w:r>
        <w:rPr>
          <w:rFonts w:asciiTheme="majorHAnsi" w:hAnsiTheme="majorHAnsi" w:cs="Arial"/>
          <w:sz w:val="18"/>
          <w:szCs w:val="18"/>
        </w:rPr>
        <w:t xml:space="preserve">icide, violence, victimization, </w:t>
      </w:r>
      <w:r w:rsidRPr="004A6F7E">
        <w:rPr>
          <w:rFonts w:asciiTheme="majorHAnsi" w:hAnsiTheme="majorHAnsi" w:cs="Arial"/>
          <w:sz w:val="18"/>
          <w:szCs w:val="18"/>
        </w:rPr>
        <w:t>psychiatric illness, chemical dependency, individual or family-</w:t>
      </w:r>
      <w:r>
        <w:rPr>
          <w:rFonts w:asciiTheme="majorHAnsi" w:hAnsiTheme="majorHAnsi" w:cs="Arial"/>
          <w:sz w:val="18"/>
          <w:szCs w:val="18"/>
        </w:rPr>
        <w:t xml:space="preserve">level trauma, and communitywide </w:t>
      </w:r>
      <w:r w:rsidRPr="004A6F7E">
        <w:rPr>
          <w:rFonts w:asciiTheme="majorHAnsi" w:hAnsiTheme="majorHAnsi" w:cs="Arial"/>
          <w:sz w:val="18"/>
          <w:szCs w:val="18"/>
        </w:rPr>
        <w:t>disasters. Emphasis on crisis assessment, management, and short-te</w:t>
      </w:r>
      <w:r>
        <w:rPr>
          <w:rFonts w:asciiTheme="majorHAnsi" w:hAnsiTheme="majorHAnsi" w:cs="Arial"/>
          <w:sz w:val="18"/>
          <w:szCs w:val="18"/>
        </w:rPr>
        <w:t xml:space="preserve">rm interventions. Prerequisite: </w:t>
      </w:r>
      <w:r w:rsidRPr="004A6F7E">
        <w:rPr>
          <w:rFonts w:asciiTheme="majorHAnsi" w:hAnsiTheme="majorHAnsi" w:cs="Arial"/>
          <w:sz w:val="18"/>
          <w:szCs w:val="18"/>
        </w:rPr>
        <w:t>COUN 6113 and instructor permission.</w:t>
      </w:r>
    </w:p>
    <w:p w14:paraId="575184B7" w14:textId="77777777" w:rsidR="004A6F7E" w:rsidRPr="004A6F7E" w:rsidRDefault="004A6F7E" w:rsidP="004A6F7E">
      <w:pPr>
        <w:spacing w:after="0"/>
        <w:rPr>
          <w:rFonts w:asciiTheme="majorHAnsi" w:hAnsiTheme="majorHAnsi" w:cs="Arial"/>
          <w:sz w:val="18"/>
          <w:szCs w:val="18"/>
        </w:rPr>
      </w:pPr>
    </w:p>
    <w:p w14:paraId="6D5D4C99" w14:textId="77777777" w:rsidR="004A6F7E" w:rsidRPr="008426D1" w:rsidRDefault="004A6F7E" w:rsidP="004A6F7E">
      <w:pPr>
        <w:spacing w:after="0"/>
        <w:rPr>
          <w:rFonts w:asciiTheme="majorHAnsi" w:hAnsiTheme="majorHAnsi" w:cs="Arial"/>
          <w:sz w:val="18"/>
          <w:szCs w:val="18"/>
        </w:rPr>
      </w:pPr>
      <w:r w:rsidRPr="004A6F7E">
        <w:rPr>
          <w:rFonts w:asciiTheme="majorHAnsi" w:hAnsiTheme="majorHAnsi" w:cs="Arial"/>
          <w:sz w:val="18"/>
          <w:szCs w:val="18"/>
        </w:rPr>
        <w:t xml:space="preserve">COUN 6473. Child and Adolescent Counseling </w:t>
      </w:r>
      <w:r>
        <w:rPr>
          <w:rFonts w:asciiTheme="majorHAnsi" w:hAnsiTheme="majorHAnsi" w:cs="Arial"/>
          <w:sz w:val="18"/>
          <w:szCs w:val="18"/>
        </w:rPr>
        <w:t xml:space="preserve">       </w:t>
      </w:r>
      <w:r w:rsidRPr="004A6F7E">
        <w:rPr>
          <w:rFonts w:asciiTheme="majorHAnsi" w:hAnsiTheme="majorHAnsi" w:cs="Arial"/>
          <w:sz w:val="18"/>
          <w:szCs w:val="18"/>
        </w:rPr>
        <w:t>Theory and te</w:t>
      </w:r>
      <w:r>
        <w:rPr>
          <w:rFonts w:asciiTheme="majorHAnsi" w:hAnsiTheme="majorHAnsi" w:cs="Arial"/>
          <w:sz w:val="18"/>
          <w:szCs w:val="18"/>
        </w:rPr>
        <w:t xml:space="preserve">chniques for treating emotional </w:t>
      </w:r>
      <w:r w:rsidRPr="004A6F7E">
        <w:rPr>
          <w:rFonts w:asciiTheme="majorHAnsi" w:hAnsiTheme="majorHAnsi" w:cs="Arial"/>
          <w:sz w:val="18"/>
          <w:szCs w:val="18"/>
        </w:rPr>
        <w:t>and psychological disorders in children and adolescents with a focus on various cou</w:t>
      </w:r>
      <w:r>
        <w:rPr>
          <w:rFonts w:asciiTheme="majorHAnsi" w:hAnsiTheme="majorHAnsi" w:cs="Arial"/>
          <w:sz w:val="18"/>
          <w:szCs w:val="18"/>
        </w:rPr>
        <w:t xml:space="preserve">nseling approaches </w:t>
      </w:r>
      <w:r w:rsidRPr="004A6F7E">
        <w:rPr>
          <w:rFonts w:asciiTheme="majorHAnsi" w:hAnsiTheme="majorHAnsi" w:cs="Arial"/>
          <w:sz w:val="18"/>
          <w:szCs w:val="18"/>
        </w:rPr>
        <w:t>to treatment and treatment evaluation. Prerequisite: COUN 6113, PSY 6543.</w:t>
      </w:r>
    </w:p>
    <w:sdt>
      <w:sdtPr>
        <w:rPr>
          <w:rFonts w:asciiTheme="majorHAnsi" w:hAnsiTheme="majorHAnsi" w:cs="Arial"/>
          <w:sz w:val="20"/>
          <w:szCs w:val="20"/>
        </w:rPr>
        <w:id w:val="-97950460"/>
        <w:placeholder>
          <w:docPart w:val="1E28C2430E3E89459CA33ABFFD2153F2"/>
        </w:placeholder>
      </w:sdtPr>
      <w:sdtEndPr/>
      <w:sdtContent>
        <w:p w14:paraId="2F508DE8" w14:textId="77777777" w:rsidR="004A6F7E" w:rsidRDefault="004A6F7E" w:rsidP="00D3680D">
          <w:pPr>
            <w:tabs>
              <w:tab w:val="left" w:pos="360"/>
              <w:tab w:val="left" w:pos="720"/>
            </w:tabs>
            <w:spacing w:after="0" w:line="240" w:lineRule="auto"/>
            <w:rPr>
              <w:rFonts w:asciiTheme="majorHAnsi" w:hAnsiTheme="majorHAnsi" w:cs="Arial"/>
              <w:sz w:val="20"/>
              <w:szCs w:val="20"/>
            </w:rPr>
          </w:pPr>
        </w:p>
        <w:p w14:paraId="4060CEBB" w14:textId="77777777" w:rsidR="004A6F7E" w:rsidRDefault="004A6F7E" w:rsidP="00D3680D">
          <w:pPr>
            <w:tabs>
              <w:tab w:val="left" w:pos="360"/>
              <w:tab w:val="left" w:pos="720"/>
            </w:tabs>
            <w:spacing w:after="0" w:line="240" w:lineRule="auto"/>
            <w:rPr>
              <w:rFonts w:asciiTheme="majorHAnsi" w:hAnsiTheme="majorHAnsi" w:cs="Arial"/>
              <w:sz w:val="20"/>
              <w:szCs w:val="20"/>
            </w:rPr>
          </w:pPr>
        </w:p>
        <w:p w14:paraId="5CE7A06B" w14:textId="77777777" w:rsidR="004A6F7E" w:rsidRDefault="004A6F7E"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New: </w:t>
          </w:r>
        </w:p>
        <w:p w14:paraId="3D020376" w14:textId="77777777" w:rsidR="004A6F7E" w:rsidRDefault="004A6F7E" w:rsidP="00D3680D">
          <w:pPr>
            <w:tabs>
              <w:tab w:val="left" w:pos="360"/>
              <w:tab w:val="left" w:pos="720"/>
            </w:tabs>
            <w:spacing w:after="0" w:line="240" w:lineRule="auto"/>
            <w:rPr>
              <w:rFonts w:asciiTheme="majorHAnsi" w:hAnsiTheme="majorHAnsi" w:cs="Arial"/>
              <w:sz w:val="20"/>
              <w:szCs w:val="20"/>
            </w:rPr>
          </w:pPr>
        </w:p>
        <w:p w14:paraId="114B9080" w14:textId="77777777" w:rsidR="004A6F7E" w:rsidRPr="004A6F7E" w:rsidRDefault="004A6F7E" w:rsidP="004A6F7E">
          <w:pPr>
            <w:spacing w:after="0"/>
            <w:rPr>
              <w:rFonts w:asciiTheme="majorHAnsi" w:hAnsiTheme="majorHAnsi" w:cs="Arial"/>
              <w:sz w:val="18"/>
              <w:szCs w:val="18"/>
            </w:rPr>
          </w:pPr>
          <w:r w:rsidRPr="004A6F7E">
            <w:rPr>
              <w:rFonts w:asciiTheme="majorHAnsi" w:hAnsiTheme="majorHAnsi" w:cs="Arial"/>
              <w:sz w:val="18"/>
              <w:szCs w:val="18"/>
            </w:rPr>
            <w:t>COUN 6433. Crisis Counseling</w:t>
          </w:r>
          <w:r>
            <w:rPr>
              <w:rFonts w:asciiTheme="majorHAnsi" w:hAnsiTheme="majorHAnsi" w:cs="Arial"/>
              <w:sz w:val="18"/>
              <w:szCs w:val="18"/>
            </w:rPr>
            <w:t xml:space="preserve">       </w:t>
          </w:r>
          <w:r w:rsidRPr="004A6F7E">
            <w:rPr>
              <w:rFonts w:asciiTheme="majorHAnsi" w:hAnsiTheme="majorHAnsi" w:cs="Arial"/>
              <w:sz w:val="18"/>
              <w:szCs w:val="18"/>
            </w:rPr>
            <w:t xml:space="preserve"> In-depth study of crisis t</w:t>
          </w:r>
          <w:r>
            <w:rPr>
              <w:rFonts w:asciiTheme="majorHAnsi" w:hAnsiTheme="majorHAnsi" w:cs="Arial"/>
              <w:sz w:val="18"/>
              <w:szCs w:val="18"/>
            </w:rPr>
            <w:t xml:space="preserve">heory, intervention models, and </w:t>
          </w:r>
          <w:r w:rsidRPr="004A6F7E">
            <w:rPr>
              <w:rFonts w:asciiTheme="majorHAnsi" w:hAnsiTheme="majorHAnsi" w:cs="Arial"/>
              <w:sz w:val="18"/>
              <w:szCs w:val="18"/>
            </w:rPr>
            <w:t>practical skills for effective intervention. Attention to crises related to su</w:t>
          </w:r>
          <w:r>
            <w:rPr>
              <w:rFonts w:asciiTheme="majorHAnsi" w:hAnsiTheme="majorHAnsi" w:cs="Arial"/>
              <w:sz w:val="18"/>
              <w:szCs w:val="18"/>
            </w:rPr>
            <w:t xml:space="preserve">icide, violence, victimization, </w:t>
          </w:r>
          <w:r w:rsidRPr="004A6F7E">
            <w:rPr>
              <w:rFonts w:asciiTheme="majorHAnsi" w:hAnsiTheme="majorHAnsi" w:cs="Arial"/>
              <w:sz w:val="18"/>
              <w:szCs w:val="18"/>
            </w:rPr>
            <w:t>psychiatric illness, chemical dependency, individual or family-</w:t>
          </w:r>
          <w:r>
            <w:rPr>
              <w:rFonts w:asciiTheme="majorHAnsi" w:hAnsiTheme="majorHAnsi" w:cs="Arial"/>
              <w:sz w:val="18"/>
              <w:szCs w:val="18"/>
            </w:rPr>
            <w:t xml:space="preserve">level trauma, and communitywide </w:t>
          </w:r>
          <w:r w:rsidRPr="004A6F7E">
            <w:rPr>
              <w:rFonts w:asciiTheme="majorHAnsi" w:hAnsiTheme="majorHAnsi" w:cs="Arial"/>
              <w:sz w:val="18"/>
              <w:szCs w:val="18"/>
            </w:rPr>
            <w:t>disasters. Emphasis on crisis assessment, management, and short-te</w:t>
          </w:r>
          <w:r>
            <w:rPr>
              <w:rFonts w:asciiTheme="majorHAnsi" w:hAnsiTheme="majorHAnsi" w:cs="Arial"/>
              <w:sz w:val="18"/>
              <w:szCs w:val="18"/>
            </w:rPr>
            <w:t xml:space="preserve">rm interventions. Prerequisite: </w:t>
          </w:r>
          <w:r w:rsidRPr="004A6F7E">
            <w:rPr>
              <w:rFonts w:asciiTheme="majorHAnsi" w:hAnsiTheme="majorHAnsi" w:cs="Arial"/>
              <w:sz w:val="18"/>
              <w:szCs w:val="18"/>
            </w:rPr>
            <w:t>COUN 6113 and instructor permission.</w:t>
          </w:r>
        </w:p>
        <w:p w14:paraId="1AF32EAE" w14:textId="77777777" w:rsidR="004A6F7E" w:rsidRDefault="004A6F7E" w:rsidP="00D3680D">
          <w:pPr>
            <w:tabs>
              <w:tab w:val="left" w:pos="360"/>
              <w:tab w:val="left" w:pos="720"/>
            </w:tabs>
            <w:spacing w:after="0" w:line="240" w:lineRule="auto"/>
            <w:rPr>
              <w:rFonts w:asciiTheme="majorHAnsi" w:hAnsiTheme="majorHAnsi" w:cs="Arial"/>
              <w:sz w:val="20"/>
              <w:szCs w:val="20"/>
            </w:rPr>
          </w:pPr>
        </w:p>
        <w:p w14:paraId="7E529B2E" w14:textId="77777777" w:rsidR="004A6F7E" w:rsidRPr="004A6F7E" w:rsidRDefault="004A6F7E" w:rsidP="00D3680D">
          <w:pPr>
            <w:tabs>
              <w:tab w:val="left" w:pos="360"/>
              <w:tab w:val="left" w:pos="720"/>
            </w:tabs>
            <w:spacing w:after="0" w:line="240" w:lineRule="auto"/>
            <w:rPr>
              <w:rFonts w:asciiTheme="majorHAnsi" w:hAnsiTheme="majorHAnsi" w:cs="Arial"/>
              <w:b/>
              <w:color w:val="4F81BD" w:themeColor="accent1"/>
              <w:szCs w:val="20"/>
            </w:rPr>
          </w:pPr>
          <w:r w:rsidRPr="004A6F7E">
            <w:rPr>
              <w:rFonts w:asciiTheme="majorHAnsi" w:hAnsiTheme="majorHAnsi" w:cs="Arial"/>
              <w:b/>
              <w:color w:val="4F81BD" w:themeColor="accent1"/>
              <w:szCs w:val="20"/>
            </w:rPr>
            <w:t>COUN 6443</w:t>
          </w:r>
          <w:r>
            <w:rPr>
              <w:rFonts w:asciiTheme="majorHAnsi" w:hAnsiTheme="majorHAnsi" w:cs="Arial"/>
              <w:b/>
              <w:color w:val="4F81BD" w:themeColor="accent1"/>
              <w:szCs w:val="20"/>
            </w:rPr>
            <w:t>.</w:t>
          </w:r>
          <w:r w:rsidRPr="004A6F7E">
            <w:rPr>
              <w:rFonts w:asciiTheme="majorHAnsi" w:hAnsiTheme="majorHAnsi" w:cs="Arial"/>
              <w:b/>
              <w:color w:val="4F81BD" w:themeColor="accent1"/>
              <w:szCs w:val="20"/>
            </w:rPr>
            <w:t xml:space="preserve">  Telehealth for Mental Health Practice      In-depth study of principles, theories, interventions, practical skills, and elements necessary for the implementation of Telehealth in professional counseling practice including attention to legal and ethical issues, cultural competence, technology, and standards of telehealth practice. Prerequisite, COUN 6113</w:t>
          </w:r>
        </w:p>
        <w:p w14:paraId="421828F9" w14:textId="77777777" w:rsidR="004A6F7E" w:rsidRDefault="004A6F7E" w:rsidP="00D3680D">
          <w:pPr>
            <w:tabs>
              <w:tab w:val="left" w:pos="360"/>
              <w:tab w:val="left" w:pos="720"/>
            </w:tabs>
            <w:spacing w:after="0" w:line="240" w:lineRule="auto"/>
            <w:rPr>
              <w:rFonts w:asciiTheme="majorHAnsi" w:hAnsiTheme="majorHAnsi" w:cs="Arial"/>
              <w:sz w:val="20"/>
              <w:szCs w:val="20"/>
            </w:rPr>
          </w:pPr>
        </w:p>
        <w:p w14:paraId="33E8BCA3" w14:textId="77777777" w:rsidR="004A6F7E" w:rsidRPr="008426D1" w:rsidRDefault="004A6F7E" w:rsidP="004A6F7E">
          <w:pPr>
            <w:spacing w:after="0"/>
            <w:rPr>
              <w:rFonts w:asciiTheme="majorHAnsi" w:hAnsiTheme="majorHAnsi" w:cs="Arial"/>
              <w:sz w:val="18"/>
              <w:szCs w:val="18"/>
            </w:rPr>
          </w:pPr>
          <w:r w:rsidRPr="004A6F7E">
            <w:rPr>
              <w:rFonts w:asciiTheme="majorHAnsi" w:hAnsiTheme="majorHAnsi" w:cs="Arial"/>
              <w:sz w:val="18"/>
              <w:szCs w:val="18"/>
            </w:rPr>
            <w:t>COUN 6473. Child and Adolescent Counseling</w:t>
          </w:r>
          <w:r>
            <w:rPr>
              <w:rFonts w:asciiTheme="majorHAnsi" w:hAnsiTheme="majorHAnsi" w:cs="Arial"/>
              <w:sz w:val="18"/>
              <w:szCs w:val="18"/>
            </w:rPr>
            <w:t xml:space="preserve">       </w:t>
          </w:r>
          <w:r w:rsidRPr="004A6F7E">
            <w:rPr>
              <w:rFonts w:asciiTheme="majorHAnsi" w:hAnsiTheme="majorHAnsi" w:cs="Arial"/>
              <w:sz w:val="18"/>
              <w:szCs w:val="18"/>
            </w:rPr>
            <w:t xml:space="preserve"> Theory and te</w:t>
          </w:r>
          <w:r>
            <w:rPr>
              <w:rFonts w:asciiTheme="majorHAnsi" w:hAnsiTheme="majorHAnsi" w:cs="Arial"/>
              <w:sz w:val="18"/>
              <w:szCs w:val="18"/>
            </w:rPr>
            <w:t xml:space="preserve">chniques for treating emotional </w:t>
          </w:r>
          <w:r w:rsidRPr="004A6F7E">
            <w:rPr>
              <w:rFonts w:asciiTheme="majorHAnsi" w:hAnsiTheme="majorHAnsi" w:cs="Arial"/>
              <w:sz w:val="18"/>
              <w:szCs w:val="18"/>
            </w:rPr>
            <w:t>and psychological disorders in children and adolescents with a focus on various cou</w:t>
          </w:r>
          <w:r>
            <w:rPr>
              <w:rFonts w:asciiTheme="majorHAnsi" w:hAnsiTheme="majorHAnsi" w:cs="Arial"/>
              <w:sz w:val="18"/>
              <w:szCs w:val="18"/>
            </w:rPr>
            <w:t xml:space="preserve">nseling approaches </w:t>
          </w:r>
          <w:r w:rsidRPr="004A6F7E">
            <w:rPr>
              <w:rFonts w:asciiTheme="majorHAnsi" w:hAnsiTheme="majorHAnsi" w:cs="Arial"/>
              <w:sz w:val="18"/>
              <w:szCs w:val="18"/>
            </w:rPr>
            <w:t>to treatment and treatment evaluation. Prerequisite: COUN 6113, PSY 6543.</w:t>
          </w:r>
        </w:p>
        <w:p w14:paraId="02998D70" w14:textId="77777777" w:rsidR="00D3680D" w:rsidRPr="008426D1" w:rsidRDefault="00032CB3" w:rsidP="00D3680D">
          <w:pPr>
            <w:tabs>
              <w:tab w:val="left" w:pos="360"/>
              <w:tab w:val="left" w:pos="720"/>
            </w:tabs>
            <w:spacing w:after="0" w:line="240" w:lineRule="auto"/>
            <w:rPr>
              <w:rFonts w:asciiTheme="majorHAnsi" w:hAnsiTheme="majorHAnsi" w:cs="Arial"/>
              <w:sz w:val="20"/>
              <w:szCs w:val="20"/>
            </w:rPr>
          </w:pPr>
        </w:p>
      </w:sdtContent>
    </w:sdt>
    <w:p w14:paraId="57D3BB75"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70CB5311" w14:textId="77777777" w:rsidR="00D3680D" w:rsidRPr="00092076" w:rsidRDefault="00D3680D" w:rsidP="00D3680D">
      <w:pPr>
        <w:spacing w:after="0" w:line="240" w:lineRule="auto"/>
        <w:jc w:val="center"/>
        <w:rPr>
          <w:rFonts w:ascii="Arial" w:eastAsia="Times New Roman" w:hAnsi="Arial" w:cs="Arial"/>
          <w:b/>
          <w:bCs/>
          <w:sz w:val="20"/>
          <w:szCs w:val="24"/>
        </w:rPr>
      </w:pPr>
    </w:p>
    <w:p w14:paraId="433EA2AB"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A3DDC" w14:textId="77777777" w:rsidR="00032CB3" w:rsidRDefault="00032CB3" w:rsidP="00AF3758">
      <w:pPr>
        <w:spacing w:after="0" w:line="240" w:lineRule="auto"/>
      </w:pPr>
      <w:r>
        <w:separator/>
      </w:r>
    </w:p>
  </w:endnote>
  <w:endnote w:type="continuationSeparator" w:id="0">
    <w:p w14:paraId="3B7F6E90" w14:textId="77777777" w:rsidR="00032CB3" w:rsidRDefault="00032CB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1F051"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6D1703"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371BC" w14:textId="19C3CEE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0CD5">
      <w:rPr>
        <w:rStyle w:val="PageNumber"/>
        <w:noProof/>
      </w:rPr>
      <w:t>1</w:t>
    </w:r>
    <w:r>
      <w:rPr>
        <w:rStyle w:val="PageNumber"/>
      </w:rPr>
      <w:fldChar w:fldCharType="end"/>
    </w:r>
  </w:p>
  <w:p w14:paraId="212F31B5" w14:textId="77777777"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D41D2"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54FEF" w14:textId="77777777" w:rsidR="00032CB3" w:rsidRDefault="00032CB3" w:rsidP="00AF3758">
      <w:pPr>
        <w:spacing w:after="0" w:line="240" w:lineRule="auto"/>
      </w:pPr>
      <w:r>
        <w:separator/>
      </w:r>
    </w:p>
  </w:footnote>
  <w:footnote w:type="continuationSeparator" w:id="0">
    <w:p w14:paraId="7DAED305" w14:textId="77777777" w:rsidR="00032CB3" w:rsidRDefault="00032CB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444E4" w14:textId="77777777"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1B4D3" w14:textId="77777777"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12DBE" w14:textId="77777777"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2CB3"/>
    <w:rsid w:val="00041E75"/>
    <w:rsid w:val="000433EC"/>
    <w:rsid w:val="00047129"/>
    <w:rsid w:val="0005467E"/>
    <w:rsid w:val="00054918"/>
    <w:rsid w:val="000556EA"/>
    <w:rsid w:val="0006489D"/>
    <w:rsid w:val="00066BF1"/>
    <w:rsid w:val="00076F60"/>
    <w:rsid w:val="0008410E"/>
    <w:rsid w:val="00095FC0"/>
    <w:rsid w:val="000A654B"/>
    <w:rsid w:val="000B1F6E"/>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91FAB"/>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5392"/>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85431"/>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66BA5"/>
    <w:rsid w:val="00473252"/>
    <w:rsid w:val="00474C39"/>
    <w:rsid w:val="00487771"/>
    <w:rsid w:val="00491BD4"/>
    <w:rsid w:val="0049525D"/>
    <w:rsid w:val="0049675B"/>
    <w:rsid w:val="004A211B"/>
    <w:rsid w:val="004A2E84"/>
    <w:rsid w:val="004A6F7E"/>
    <w:rsid w:val="004A7706"/>
    <w:rsid w:val="004B1430"/>
    <w:rsid w:val="004C53EC"/>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5876"/>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0CD5"/>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50037"/>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610"/>
    <w:rsid w:val="00A75AB0"/>
    <w:rsid w:val="00A80F2F"/>
    <w:rsid w:val="00A865C3"/>
    <w:rsid w:val="00A8664C"/>
    <w:rsid w:val="00A90B9E"/>
    <w:rsid w:val="00A966C5"/>
    <w:rsid w:val="00AA702B"/>
    <w:rsid w:val="00AA7312"/>
    <w:rsid w:val="00AB4E23"/>
    <w:rsid w:val="00AB5523"/>
    <w:rsid w:val="00AB7574"/>
    <w:rsid w:val="00AC19CA"/>
    <w:rsid w:val="00AC2C5D"/>
    <w:rsid w:val="00AD2B4A"/>
    <w:rsid w:val="00AD6F6B"/>
    <w:rsid w:val="00AE1595"/>
    <w:rsid w:val="00AE4022"/>
    <w:rsid w:val="00AE5338"/>
    <w:rsid w:val="00AF3758"/>
    <w:rsid w:val="00AF3C6A"/>
    <w:rsid w:val="00AF68E8"/>
    <w:rsid w:val="00B054E5"/>
    <w:rsid w:val="00B11E96"/>
    <w:rsid w:val="00B134C2"/>
    <w:rsid w:val="00B1611F"/>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411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37AF"/>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37404"/>
    <w:rsid w:val="00D4202C"/>
    <w:rsid w:val="00D4255A"/>
    <w:rsid w:val="00D51205"/>
    <w:rsid w:val="00D57716"/>
    <w:rsid w:val="00D66C39"/>
    <w:rsid w:val="00D67AC4"/>
    <w:rsid w:val="00D903E5"/>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ED3"/>
    <w:rsid w:val="00E41F8D"/>
    <w:rsid w:val="00E45868"/>
    <w:rsid w:val="00E5656E"/>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2B78"/>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9A2CEA"/>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FF2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andusky@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2E5162140B94AF47B9C7D69B0C4CA984"/>
        <w:category>
          <w:name w:val="General"/>
          <w:gallery w:val="placeholder"/>
        </w:category>
        <w:types>
          <w:type w:val="bbPlcHdr"/>
        </w:types>
        <w:behaviors>
          <w:behavior w:val="content"/>
        </w:behaviors>
        <w:guid w:val="{72D9588A-6C69-3445-89B5-301A0C380FC6}"/>
      </w:docPartPr>
      <w:docPartBody>
        <w:p w:rsidR="00F11043" w:rsidRDefault="006D7DA7" w:rsidP="006D7DA7">
          <w:pPr>
            <w:pStyle w:val="2E5162140B94AF47B9C7D69B0C4CA984"/>
          </w:pPr>
          <w:r w:rsidRPr="008426D1">
            <w:rPr>
              <w:rStyle w:val="PlaceholderText"/>
              <w:shd w:val="clear" w:color="auto" w:fill="D9D9D9" w:themeFill="background1" w:themeFillShade="D9"/>
            </w:rPr>
            <w:t>Enter text...</w:t>
          </w:r>
        </w:p>
      </w:docPartBody>
    </w:docPart>
    <w:docPart>
      <w:docPartPr>
        <w:name w:val="45298D441FB8FD4F9E59C3EC0097B1A5"/>
        <w:category>
          <w:name w:val="General"/>
          <w:gallery w:val="placeholder"/>
        </w:category>
        <w:types>
          <w:type w:val="bbPlcHdr"/>
        </w:types>
        <w:behaviors>
          <w:behavior w:val="content"/>
        </w:behaviors>
        <w:guid w:val="{6C4A1BA8-1552-B245-BA72-123141D9D3B5}"/>
      </w:docPartPr>
      <w:docPartBody>
        <w:p w:rsidR="00F11043" w:rsidRDefault="006D7DA7" w:rsidP="006D7DA7">
          <w:pPr>
            <w:pStyle w:val="45298D441FB8FD4F9E59C3EC0097B1A5"/>
          </w:pPr>
          <w:r w:rsidRPr="008426D1">
            <w:rPr>
              <w:rStyle w:val="PlaceholderText"/>
              <w:shd w:val="clear" w:color="auto" w:fill="D9D9D9" w:themeFill="background1" w:themeFillShade="D9"/>
            </w:rPr>
            <w:t>Enter text...</w:t>
          </w:r>
        </w:p>
      </w:docPartBody>
    </w:docPart>
    <w:docPart>
      <w:docPartPr>
        <w:name w:val="C96215189A19B34CBE2F1770EF4EE153"/>
        <w:category>
          <w:name w:val="General"/>
          <w:gallery w:val="placeholder"/>
        </w:category>
        <w:types>
          <w:type w:val="bbPlcHdr"/>
        </w:types>
        <w:behaviors>
          <w:behavior w:val="content"/>
        </w:behaviors>
        <w:guid w:val="{BBB478BB-F0E0-5F47-A637-C4BD729ECF30}"/>
      </w:docPartPr>
      <w:docPartBody>
        <w:p w:rsidR="00F11043" w:rsidRDefault="006D7DA7" w:rsidP="006D7DA7">
          <w:pPr>
            <w:pStyle w:val="C96215189A19B34CBE2F1770EF4EE153"/>
          </w:pPr>
          <w:r w:rsidRPr="008426D1">
            <w:rPr>
              <w:rStyle w:val="PlaceholderText"/>
              <w:shd w:val="clear" w:color="auto" w:fill="D9D9D9" w:themeFill="background1" w:themeFillShade="D9"/>
            </w:rPr>
            <w:t>Enter text...</w:t>
          </w:r>
        </w:p>
      </w:docPartBody>
    </w:docPart>
    <w:docPart>
      <w:docPartPr>
        <w:name w:val="7365AC360CABDD4F9F2DEDF490F6C41D"/>
        <w:category>
          <w:name w:val="General"/>
          <w:gallery w:val="placeholder"/>
        </w:category>
        <w:types>
          <w:type w:val="bbPlcHdr"/>
        </w:types>
        <w:behaviors>
          <w:behavior w:val="content"/>
        </w:behaviors>
        <w:guid w:val="{12BF3F04-5B19-AC44-8C9E-49B25527A412}"/>
      </w:docPartPr>
      <w:docPartBody>
        <w:p w:rsidR="00F11043" w:rsidRDefault="006D7DA7" w:rsidP="006D7DA7">
          <w:pPr>
            <w:pStyle w:val="7365AC360CABDD4F9F2DEDF490F6C41D"/>
          </w:pPr>
          <w:r w:rsidRPr="008426D1">
            <w:rPr>
              <w:rStyle w:val="PlaceholderText"/>
              <w:shd w:val="clear" w:color="auto" w:fill="D9D9D9" w:themeFill="background1" w:themeFillShade="D9"/>
            </w:rPr>
            <w:t>Enter text...</w:t>
          </w:r>
        </w:p>
      </w:docPartBody>
    </w:docPart>
    <w:docPart>
      <w:docPartPr>
        <w:name w:val="BA6F5E322728E043BA077B98EC887FCA"/>
        <w:category>
          <w:name w:val="General"/>
          <w:gallery w:val="placeholder"/>
        </w:category>
        <w:types>
          <w:type w:val="bbPlcHdr"/>
        </w:types>
        <w:behaviors>
          <w:behavior w:val="content"/>
        </w:behaviors>
        <w:guid w:val="{B91AD42D-E5AB-B64B-99DF-7EF26602D28B}"/>
      </w:docPartPr>
      <w:docPartBody>
        <w:p w:rsidR="00F11043" w:rsidRDefault="006D7DA7" w:rsidP="006D7DA7">
          <w:pPr>
            <w:pStyle w:val="BA6F5E322728E043BA077B98EC887FCA"/>
          </w:pPr>
          <w:r w:rsidRPr="008426D1">
            <w:rPr>
              <w:rStyle w:val="PlaceholderText"/>
              <w:shd w:val="clear" w:color="auto" w:fill="D9D9D9" w:themeFill="background1" w:themeFillShade="D9"/>
            </w:rPr>
            <w:t>Enter text...</w:t>
          </w:r>
        </w:p>
      </w:docPartBody>
    </w:docPart>
    <w:docPart>
      <w:docPartPr>
        <w:name w:val="937FE667C0BA5F4CA35EFD7AAD11563F"/>
        <w:category>
          <w:name w:val="General"/>
          <w:gallery w:val="placeholder"/>
        </w:category>
        <w:types>
          <w:type w:val="bbPlcHdr"/>
        </w:types>
        <w:behaviors>
          <w:behavior w:val="content"/>
        </w:behaviors>
        <w:guid w:val="{AAE27B16-B93D-1347-A908-27C6AADA169A}"/>
      </w:docPartPr>
      <w:docPartBody>
        <w:p w:rsidR="00F11043" w:rsidRDefault="006D7DA7" w:rsidP="006D7DA7">
          <w:pPr>
            <w:pStyle w:val="937FE667C0BA5F4CA35EFD7AAD11563F"/>
          </w:pPr>
          <w:r w:rsidRPr="008426D1">
            <w:rPr>
              <w:rStyle w:val="PlaceholderText"/>
              <w:shd w:val="clear" w:color="auto" w:fill="D9D9D9" w:themeFill="background1" w:themeFillShade="D9"/>
            </w:rPr>
            <w:t>Enter text...</w:t>
          </w:r>
        </w:p>
      </w:docPartBody>
    </w:docPart>
    <w:docPart>
      <w:docPartPr>
        <w:name w:val="D05EF7D5FAC2C74582D478989E81294B"/>
        <w:category>
          <w:name w:val="General"/>
          <w:gallery w:val="placeholder"/>
        </w:category>
        <w:types>
          <w:type w:val="bbPlcHdr"/>
        </w:types>
        <w:behaviors>
          <w:behavior w:val="content"/>
        </w:behaviors>
        <w:guid w:val="{EF5535F0-F37F-A042-B092-A7716B041F31}"/>
      </w:docPartPr>
      <w:docPartBody>
        <w:p w:rsidR="00F11043" w:rsidRDefault="006D7DA7" w:rsidP="006D7DA7">
          <w:pPr>
            <w:pStyle w:val="D05EF7D5FAC2C74582D478989E81294B"/>
          </w:pPr>
          <w:r w:rsidRPr="008426D1">
            <w:rPr>
              <w:rStyle w:val="PlaceholderText"/>
              <w:shd w:val="clear" w:color="auto" w:fill="D9D9D9" w:themeFill="background1" w:themeFillShade="D9"/>
            </w:rPr>
            <w:t>Enter text...</w:t>
          </w:r>
        </w:p>
      </w:docPartBody>
    </w:docPart>
    <w:docPart>
      <w:docPartPr>
        <w:name w:val="9C08F96EA95C6445A6B0526734AADA0F"/>
        <w:category>
          <w:name w:val="General"/>
          <w:gallery w:val="placeholder"/>
        </w:category>
        <w:types>
          <w:type w:val="bbPlcHdr"/>
        </w:types>
        <w:behaviors>
          <w:behavior w:val="content"/>
        </w:behaviors>
        <w:guid w:val="{8825D22E-9FFA-5342-A14F-F5CD06F0071F}"/>
      </w:docPartPr>
      <w:docPartBody>
        <w:p w:rsidR="00F11043" w:rsidRDefault="006D7DA7" w:rsidP="006D7DA7">
          <w:pPr>
            <w:pStyle w:val="9C08F96EA95C6445A6B0526734AADA0F"/>
          </w:pPr>
          <w:r w:rsidRPr="008426D1">
            <w:rPr>
              <w:rStyle w:val="PlaceholderText"/>
              <w:shd w:val="clear" w:color="auto" w:fill="D9D9D9" w:themeFill="background1" w:themeFillShade="D9"/>
            </w:rPr>
            <w:t>Enter text...</w:t>
          </w:r>
        </w:p>
      </w:docPartBody>
    </w:docPart>
    <w:docPart>
      <w:docPartPr>
        <w:name w:val="23F73F1C3E43884E9A2C576827242FE4"/>
        <w:category>
          <w:name w:val="General"/>
          <w:gallery w:val="placeholder"/>
        </w:category>
        <w:types>
          <w:type w:val="bbPlcHdr"/>
        </w:types>
        <w:behaviors>
          <w:behavior w:val="content"/>
        </w:behaviors>
        <w:guid w:val="{CF1AC929-9F92-3C4D-83BC-BFF88E042FA6}"/>
      </w:docPartPr>
      <w:docPartBody>
        <w:p w:rsidR="00F11043" w:rsidRDefault="006D7DA7" w:rsidP="006D7DA7">
          <w:pPr>
            <w:pStyle w:val="23F73F1C3E43884E9A2C576827242FE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19DBF576BACA044A97297211B9CBEE2"/>
        <w:category>
          <w:name w:val="General"/>
          <w:gallery w:val="placeholder"/>
        </w:category>
        <w:types>
          <w:type w:val="bbPlcHdr"/>
        </w:types>
        <w:behaviors>
          <w:behavior w:val="content"/>
        </w:behaviors>
        <w:guid w:val="{B9E566D0-1ACA-F245-AAB6-AA48A8208D8E}"/>
      </w:docPartPr>
      <w:docPartBody>
        <w:p w:rsidR="00F11043" w:rsidRDefault="006D7DA7" w:rsidP="006D7DA7">
          <w:pPr>
            <w:pStyle w:val="519DBF576BACA044A97297211B9CBEE2"/>
          </w:pPr>
          <w:r w:rsidRPr="002B453A">
            <w:rPr>
              <w:rStyle w:val="PlaceholderText"/>
              <w:rFonts w:asciiTheme="majorHAnsi" w:hAnsiTheme="majorHAnsi"/>
              <w:sz w:val="20"/>
              <w:szCs w:val="20"/>
            </w:rPr>
            <w:t>Please include direct and indirect assessment measure for outcome.</w:t>
          </w:r>
        </w:p>
      </w:docPartBody>
    </w:docPart>
    <w:docPart>
      <w:docPartPr>
        <w:name w:val="A529BC369EBF184EBE2729A7C2F6D44E"/>
        <w:category>
          <w:name w:val="General"/>
          <w:gallery w:val="placeholder"/>
        </w:category>
        <w:types>
          <w:type w:val="bbPlcHdr"/>
        </w:types>
        <w:behaviors>
          <w:behavior w:val="content"/>
        </w:behaviors>
        <w:guid w:val="{7166ACAF-2F67-8146-BFBE-05A150E5A00F}"/>
      </w:docPartPr>
      <w:docPartBody>
        <w:p w:rsidR="00F11043" w:rsidRDefault="006D7DA7" w:rsidP="006D7DA7">
          <w:pPr>
            <w:pStyle w:val="A529BC369EBF184EBE2729A7C2F6D44E"/>
          </w:pPr>
          <w:r w:rsidRPr="002B453A">
            <w:rPr>
              <w:rStyle w:val="PlaceholderText"/>
              <w:rFonts w:asciiTheme="majorHAnsi" w:hAnsiTheme="majorHAnsi"/>
              <w:sz w:val="20"/>
              <w:szCs w:val="20"/>
            </w:rPr>
            <w:t>What semesters, and how often, is the outcome assessed?</w:t>
          </w:r>
        </w:p>
      </w:docPartBody>
    </w:docPart>
    <w:docPart>
      <w:docPartPr>
        <w:name w:val="1188CBF22ACF6D4B83C95C021C2DF5A7"/>
        <w:category>
          <w:name w:val="General"/>
          <w:gallery w:val="placeholder"/>
        </w:category>
        <w:types>
          <w:type w:val="bbPlcHdr"/>
        </w:types>
        <w:behaviors>
          <w:behavior w:val="content"/>
        </w:behaviors>
        <w:guid w:val="{78D20660-5AED-734B-8947-27FD546FFD90}"/>
      </w:docPartPr>
      <w:docPartBody>
        <w:p w:rsidR="00F11043" w:rsidRDefault="006D7DA7" w:rsidP="006D7DA7">
          <w:pPr>
            <w:pStyle w:val="1188CBF22ACF6D4B83C95C021C2DF5A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D7E14A4C382CB428C2CF2356330992E"/>
        <w:category>
          <w:name w:val="General"/>
          <w:gallery w:val="placeholder"/>
        </w:category>
        <w:types>
          <w:type w:val="bbPlcHdr"/>
        </w:types>
        <w:behaviors>
          <w:behavior w:val="content"/>
        </w:behaviors>
        <w:guid w:val="{62425C1B-9875-B246-9F77-728362A0436B}"/>
      </w:docPartPr>
      <w:docPartBody>
        <w:p w:rsidR="00F11043" w:rsidRDefault="006D7DA7" w:rsidP="006D7DA7">
          <w:pPr>
            <w:pStyle w:val="7D7E14A4C382CB428C2CF2356330992E"/>
          </w:pPr>
          <w:r>
            <w:rPr>
              <w:rStyle w:val="PlaceholderText"/>
              <w:rFonts w:asciiTheme="majorHAnsi" w:hAnsiTheme="majorHAnsi"/>
              <w:sz w:val="20"/>
              <w:szCs w:val="20"/>
            </w:rPr>
            <w:t>List learning activities.</w:t>
          </w:r>
        </w:p>
      </w:docPartBody>
    </w:docPart>
    <w:docPart>
      <w:docPartPr>
        <w:name w:val="4CF6A47FE33A7148AFF9F3B5885638AC"/>
        <w:category>
          <w:name w:val="General"/>
          <w:gallery w:val="placeholder"/>
        </w:category>
        <w:types>
          <w:type w:val="bbPlcHdr"/>
        </w:types>
        <w:behaviors>
          <w:behavior w:val="content"/>
        </w:behaviors>
        <w:guid w:val="{72DBC8CC-380E-6A4D-9D07-B361043F041E}"/>
      </w:docPartPr>
      <w:docPartBody>
        <w:p w:rsidR="00F11043" w:rsidRDefault="006D7DA7" w:rsidP="006D7DA7">
          <w:pPr>
            <w:pStyle w:val="4CF6A47FE33A7148AFF9F3B5885638A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4F3391FB456B74FA2F9A8D846C47095"/>
        <w:category>
          <w:name w:val="General"/>
          <w:gallery w:val="placeholder"/>
        </w:category>
        <w:types>
          <w:type w:val="bbPlcHdr"/>
        </w:types>
        <w:behaviors>
          <w:behavior w:val="content"/>
        </w:behaviors>
        <w:guid w:val="{05514AAB-7CE6-4A4B-9132-85807C954FD9}"/>
      </w:docPartPr>
      <w:docPartBody>
        <w:p w:rsidR="00F11043" w:rsidRDefault="006D7DA7" w:rsidP="006D7DA7">
          <w:pPr>
            <w:pStyle w:val="74F3391FB456B74FA2F9A8D846C47095"/>
          </w:pPr>
          <w:r>
            <w:rPr>
              <w:rStyle w:val="PlaceholderText"/>
              <w:rFonts w:asciiTheme="majorHAnsi" w:hAnsiTheme="majorHAnsi"/>
              <w:sz w:val="20"/>
              <w:szCs w:val="20"/>
            </w:rPr>
            <w:t>List learning activities.</w:t>
          </w:r>
        </w:p>
      </w:docPartBody>
    </w:docPart>
    <w:docPart>
      <w:docPartPr>
        <w:name w:val="CEC3C2D0D90755479CDCF07ECACDEEF4"/>
        <w:category>
          <w:name w:val="General"/>
          <w:gallery w:val="placeholder"/>
        </w:category>
        <w:types>
          <w:type w:val="bbPlcHdr"/>
        </w:types>
        <w:behaviors>
          <w:behavior w:val="content"/>
        </w:behaviors>
        <w:guid w:val="{05D66C45-8B55-634B-AE6A-7C29893428C7}"/>
      </w:docPartPr>
      <w:docPartBody>
        <w:p w:rsidR="00F11043" w:rsidRDefault="006D7DA7" w:rsidP="006D7DA7">
          <w:pPr>
            <w:pStyle w:val="CEC3C2D0D90755479CDCF07ECACDEEF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83971918FC8D04AAB981B9DCF68F180"/>
        <w:category>
          <w:name w:val="General"/>
          <w:gallery w:val="placeholder"/>
        </w:category>
        <w:types>
          <w:type w:val="bbPlcHdr"/>
        </w:types>
        <w:behaviors>
          <w:behavior w:val="content"/>
        </w:behaviors>
        <w:guid w:val="{DF5F82EE-10EF-C344-9656-48342B14BDB8}"/>
      </w:docPartPr>
      <w:docPartBody>
        <w:p w:rsidR="00F11043" w:rsidRDefault="006D7DA7" w:rsidP="006D7DA7">
          <w:pPr>
            <w:pStyle w:val="383971918FC8D04AAB981B9DCF68F180"/>
          </w:pPr>
          <w:r>
            <w:rPr>
              <w:rStyle w:val="PlaceholderText"/>
              <w:rFonts w:asciiTheme="majorHAnsi" w:hAnsiTheme="majorHAnsi"/>
              <w:sz w:val="20"/>
              <w:szCs w:val="20"/>
            </w:rPr>
            <w:t>List learning activities.</w:t>
          </w:r>
        </w:p>
      </w:docPartBody>
    </w:docPart>
    <w:docPart>
      <w:docPartPr>
        <w:name w:val="5483EFF359E46D4E820A108EB7B6037D"/>
        <w:category>
          <w:name w:val="General"/>
          <w:gallery w:val="placeholder"/>
        </w:category>
        <w:types>
          <w:type w:val="bbPlcHdr"/>
        </w:types>
        <w:behaviors>
          <w:behavior w:val="content"/>
        </w:behaviors>
        <w:guid w:val="{55888D97-7C99-5247-B9E9-34752EFB0EDD}"/>
      </w:docPartPr>
      <w:docPartBody>
        <w:p w:rsidR="00F11043" w:rsidRDefault="006D7DA7" w:rsidP="006D7DA7">
          <w:pPr>
            <w:pStyle w:val="5483EFF359E46D4E820A108EB7B6037D"/>
          </w:pPr>
          <w:r>
            <w:rPr>
              <w:rStyle w:val="PlaceholderText"/>
              <w:rFonts w:asciiTheme="majorHAnsi" w:hAnsiTheme="majorHAnsi"/>
              <w:sz w:val="20"/>
              <w:szCs w:val="20"/>
            </w:rPr>
            <w:t>List learning activities.</w:t>
          </w:r>
        </w:p>
      </w:docPartBody>
    </w:docPart>
    <w:docPart>
      <w:docPartPr>
        <w:name w:val="C7B5FDCF14384142A008635FA6F8FD8E"/>
        <w:category>
          <w:name w:val="General"/>
          <w:gallery w:val="placeholder"/>
        </w:category>
        <w:types>
          <w:type w:val="bbPlcHdr"/>
        </w:types>
        <w:behaviors>
          <w:behavior w:val="content"/>
        </w:behaviors>
        <w:guid w:val="{B8F7E82B-3204-514C-916E-7C4554033B97}"/>
      </w:docPartPr>
      <w:docPartBody>
        <w:p w:rsidR="00F11043" w:rsidRDefault="006D7DA7" w:rsidP="006D7DA7">
          <w:pPr>
            <w:pStyle w:val="C7B5FDCF14384142A008635FA6F8FD8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115960F2B9BBD4F86EFE48DA1918C27"/>
        <w:category>
          <w:name w:val="General"/>
          <w:gallery w:val="placeholder"/>
        </w:category>
        <w:types>
          <w:type w:val="bbPlcHdr"/>
        </w:types>
        <w:behaviors>
          <w:behavior w:val="content"/>
        </w:behaviors>
        <w:guid w:val="{D6607316-5F62-1B4A-8BA5-343FCE2B7C17}"/>
      </w:docPartPr>
      <w:docPartBody>
        <w:p w:rsidR="00F11043" w:rsidRDefault="006D7DA7" w:rsidP="006D7DA7">
          <w:pPr>
            <w:pStyle w:val="C115960F2B9BBD4F86EFE48DA1918C27"/>
          </w:pPr>
          <w:r>
            <w:rPr>
              <w:rStyle w:val="PlaceholderText"/>
              <w:rFonts w:asciiTheme="majorHAnsi" w:hAnsiTheme="majorHAnsi"/>
              <w:sz w:val="20"/>
              <w:szCs w:val="20"/>
            </w:rPr>
            <w:t>List learning activities.</w:t>
          </w:r>
        </w:p>
      </w:docPartBody>
    </w:docPart>
    <w:docPart>
      <w:docPartPr>
        <w:name w:val="685FA1927516D34187873AA85D7E3C50"/>
        <w:category>
          <w:name w:val="General"/>
          <w:gallery w:val="placeholder"/>
        </w:category>
        <w:types>
          <w:type w:val="bbPlcHdr"/>
        </w:types>
        <w:behaviors>
          <w:behavior w:val="content"/>
        </w:behaviors>
        <w:guid w:val="{91AAD482-1EE7-8F44-8B8D-6F958D9A024E}"/>
      </w:docPartPr>
      <w:docPartBody>
        <w:p w:rsidR="00F11043" w:rsidRDefault="006D7DA7" w:rsidP="006D7DA7">
          <w:pPr>
            <w:pStyle w:val="685FA1927516D34187873AA85D7E3C50"/>
          </w:pPr>
          <w:r>
            <w:rPr>
              <w:rStyle w:val="PlaceholderText"/>
              <w:rFonts w:asciiTheme="majorHAnsi" w:hAnsiTheme="majorHAnsi"/>
              <w:sz w:val="20"/>
              <w:szCs w:val="20"/>
            </w:rPr>
            <w:t>List learning activities.</w:t>
          </w:r>
        </w:p>
      </w:docPartBody>
    </w:docPart>
    <w:docPart>
      <w:docPartPr>
        <w:name w:val="DBA306E471006B47A1467FE46CD8F159"/>
        <w:category>
          <w:name w:val="General"/>
          <w:gallery w:val="placeholder"/>
        </w:category>
        <w:types>
          <w:type w:val="bbPlcHdr"/>
        </w:types>
        <w:behaviors>
          <w:behavior w:val="content"/>
        </w:behaviors>
        <w:guid w:val="{744B4D9E-204F-4440-A6FE-70DE1EA9DEDF}"/>
      </w:docPartPr>
      <w:docPartBody>
        <w:p w:rsidR="00F11043" w:rsidRDefault="006D7DA7" w:rsidP="006D7DA7">
          <w:pPr>
            <w:pStyle w:val="DBA306E471006B47A1467FE46CD8F15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EB067B8A9CAE645948C96E80AFDC954"/>
        <w:category>
          <w:name w:val="General"/>
          <w:gallery w:val="placeholder"/>
        </w:category>
        <w:types>
          <w:type w:val="bbPlcHdr"/>
        </w:types>
        <w:behaviors>
          <w:behavior w:val="content"/>
        </w:behaviors>
        <w:guid w:val="{E35EA4DD-DC48-2B45-A9C2-2EED22A8AE83}"/>
      </w:docPartPr>
      <w:docPartBody>
        <w:p w:rsidR="00F11043" w:rsidRDefault="006D7DA7" w:rsidP="006D7DA7">
          <w:pPr>
            <w:pStyle w:val="8EB067B8A9CAE645948C96E80AFDC954"/>
          </w:pPr>
          <w:r>
            <w:rPr>
              <w:rStyle w:val="PlaceholderText"/>
              <w:rFonts w:asciiTheme="majorHAnsi" w:hAnsiTheme="majorHAnsi"/>
              <w:sz w:val="20"/>
              <w:szCs w:val="20"/>
            </w:rPr>
            <w:t>List learning activities.</w:t>
          </w:r>
        </w:p>
      </w:docPartBody>
    </w:docPart>
    <w:docPart>
      <w:docPartPr>
        <w:name w:val="75452AEBCB5BFE438AF27C8BDB061508"/>
        <w:category>
          <w:name w:val="General"/>
          <w:gallery w:val="placeholder"/>
        </w:category>
        <w:types>
          <w:type w:val="bbPlcHdr"/>
        </w:types>
        <w:behaviors>
          <w:behavior w:val="content"/>
        </w:behaviors>
        <w:guid w:val="{EEC0EFDB-ECD4-254A-AF7E-5C3D9D8D0875}"/>
      </w:docPartPr>
      <w:docPartBody>
        <w:p w:rsidR="00F11043" w:rsidRDefault="006D7DA7" w:rsidP="006D7DA7">
          <w:pPr>
            <w:pStyle w:val="75452AEBCB5BFE438AF27C8BDB061508"/>
          </w:pPr>
          <w:r>
            <w:rPr>
              <w:rStyle w:val="PlaceholderText"/>
              <w:rFonts w:asciiTheme="majorHAnsi" w:hAnsiTheme="majorHAnsi"/>
              <w:sz w:val="20"/>
              <w:szCs w:val="20"/>
            </w:rPr>
            <w:t>List learning activities.</w:t>
          </w:r>
        </w:p>
      </w:docPartBody>
    </w:docPart>
    <w:docPart>
      <w:docPartPr>
        <w:name w:val="B82D01618022904B837069FBF93A95F0"/>
        <w:category>
          <w:name w:val="General"/>
          <w:gallery w:val="placeholder"/>
        </w:category>
        <w:types>
          <w:type w:val="bbPlcHdr"/>
        </w:types>
        <w:behaviors>
          <w:behavior w:val="content"/>
        </w:behaviors>
        <w:guid w:val="{B90BD09A-C708-834C-B8E1-0A6088554BBB}"/>
      </w:docPartPr>
      <w:docPartBody>
        <w:p w:rsidR="00F11043" w:rsidRDefault="006D7DA7" w:rsidP="006D7DA7">
          <w:pPr>
            <w:pStyle w:val="B82D01618022904B837069FBF93A95F0"/>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D21DB3784061740A75755564C6EDC41"/>
        <w:category>
          <w:name w:val="General"/>
          <w:gallery w:val="placeholder"/>
        </w:category>
        <w:types>
          <w:type w:val="bbPlcHdr"/>
        </w:types>
        <w:behaviors>
          <w:behavior w:val="content"/>
        </w:behaviors>
        <w:guid w:val="{6BD2C227-11CB-9B4B-8572-8EA68E8F57B3}"/>
      </w:docPartPr>
      <w:docPartBody>
        <w:p w:rsidR="00F11043" w:rsidRDefault="006D7DA7" w:rsidP="006D7DA7">
          <w:pPr>
            <w:pStyle w:val="DD21DB3784061740A75755564C6EDC41"/>
          </w:pPr>
          <w:r>
            <w:rPr>
              <w:rStyle w:val="PlaceholderText"/>
              <w:rFonts w:asciiTheme="majorHAnsi" w:hAnsiTheme="majorHAnsi"/>
              <w:sz w:val="20"/>
              <w:szCs w:val="20"/>
            </w:rPr>
            <w:t>List learning activities.</w:t>
          </w:r>
        </w:p>
      </w:docPartBody>
    </w:docPart>
    <w:docPart>
      <w:docPartPr>
        <w:name w:val="A364B4FF7F5A654D9BD58B63CA050469"/>
        <w:category>
          <w:name w:val="General"/>
          <w:gallery w:val="placeholder"/>
        </w:category>
        <w:types>
          <w:type w:val="bbPlcHdr"/>
        </w:types>
        <w:behaviors>
          <w:behavior w:val="content"/>
        </w:behaviors>
        <w:guid w:val="{08CEF2A9-CE46-9A4D-BBD9-57C6E14E269E}"/>
      </w:docPartPr>
      <w:docPartBody>
        <w:p w:rsidR="00F11043" w:rsidRDefault="006D7DA7" w:rsidP="006D7DA7">
          <w:pPr>
            <w:pStyle w:val="A364B4FF7F5A654D9BD58B63CA050469"/>
          </w:pPr>
          <w:r>
            <w:rPr>
              <w:rStyle w:val="PlaceholderText"/>
              <w:rFonts w:asciiTheme="majorHAnsi" w:hAnsiTheme="majorHAnsi"/>
              <w:sz w:val="20"/>
              <w:szCs w:val="20"/>
            </w:rPr>
            <w:t>List learning activities.</w:t>
          </w:r>
        </w:p>
      </w:docPartBody>
    </w:docPart>
    <w:docPart>
      <w:docPartPr>
        <w:name w:val="CBEF43734276E24F9AAFE8D6C7CF36E2"/>
        <w:category>
          <w:name w:val="General"/>
          <w:gallery w:val="placeholder"/>
        </w:category>
        <w:types>
          <w:type w:val="bbPlcHdr"/>
        </w:types>
        <w:behaviors>
          <w:behavior w:val="content"/>
        </w:behaviors>
        <w:guid w:val="{283A8662-0F65-F841-8E2C-255F3C9C163E}"/>
      </w:docPartPr>
      <w:docPartBody>
        <w:p w:rsidR="00F11043" w:rsidRDefault="006D7DA7" w:rsidP="006D7DA7">
          <w:pPr>
            <w:pStyle w:val="CBEF43734276E24F9AAFE8D6C7CF36E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7AB06EE3129AD4A84A8E12BDE071BC9"/>
        <w:category>
          <w:name w:val="General"/>
          <w:gallery w:val="placeholder"/>
        </w:category>
        <w:types>
          <w:type w:val="bbPlcHdr"/>
        </w:types>
        <w:behaviors>
          <w:behavior w:val="content"/>
        </w:behaviors>
        <w:guid w:val="{F7C2A844-CD5B-4847-825B-56778C00ADA8}"/>
      </w:docPartPr>
      <w:docPartBody>
        <w:p w:rsidR="00F11043" w:rsidRDefault="006D7DA7" w:rsidP="006D7DA7">
          <w:pPr>
            <w:pStyle w:val="37AB06EE3129AD4A84A8E12BDE071BC9"/>
          </w:pPr>
          <w:r>
            <w:rPr>
              <w:rStyle w:val="PlaceholderText"/>
              <w:rFonts w:asciiTheme="majorHAnsi" w:hAnsiTheme="majorHAnsi"/>
              <w:sz w:val="20"/>
              <w:szCs w:val="20"/>
            </w:rPr>
            <w:t>List learning activities.</w:t>
          </w:r>
        </w:p>
      </w:docPartBody>
    </w:docPart>
    <w:docPart>
      <w:docPartPr>
        <w:name w:val="D1D3977DE816EB4ABEF6DFB5109D8F67"/>
        <w:category>
          <w:name w:val="General"/>
          <w:gallery w:val="placeholder"/>
        </w:category>
        <w:types>
          <w:type w:val="bbPlcHdr"/>
        </w:types>
        <w:behaviors>
          <w:behavior w:val="content"/>
        </w:behaviors>
        <w:guid w:val="{3EA3783B-BD52-5945-8742-09011994B7AC}"/>
      </w:docPartPr>
      <w:docPartBody>
        <w:p w:rsidR="00F11043" w:rsidRDefault="006D7DA7" w:rsidP="006D7DA7">
          <w:pPr>
            <w:pStyle w:val="D1D3977DE816EB4ABEF6DFB5109D8F67"/>
          </w:pPr>
          <w:r>
            <w:rPr>
              <w:rStyle w:val="PlaceholderText"/>
              <w:rFonts w:asciiTheme="majorHAnsi" w:hAnsiTheme="majorHAnsi"/>
              <w:sz w:val="20"/>
              <w:szCs w:val="20"/>
            </w:rPr>
            <w:t>List learning activities.</w:t>
          </w:r>
        </w:p>
      </w:docPartBody>
    </w:docPart>
    <w:docPart>
      <w:docPartPr>
        <w:name w:val="C44E1CCDEFF17F4DA20EB0C96AFD300F"/>
        <w:category>
          <w:name w:val="General"/>
          <w:gallery w:val="placeholder"/>
        </w:category>
        <w:types>
          <w:type w:val="bbPlcHdr"/>
        </w:types>
        <w:behaviors>
          <w:behavior w:val="content"/>
        </w:behaviors>
        <w:guid w:val="{4E4D4203-A24E-6942-A855-4CEABE2769AB}"/>
      </w:docPartPr>
      <w:docPartBody>
        <w:p w:rsidR="00F11043" w:rsidRDefault="006D7DA7" w:rsidP="006D7DA7">
          <w:pPr>
            <w:pStyle w:val="C44E1CCDEFF17F4DA20EB0C96AFD300F"/>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DD5E6D1A3EE624CAA9989F4FF327C5B"/>
        <w:category>
          <w:name w:val="General"/>
          <w:gallery w:val="placeholder"/>
        </w:category>
        <w:types>
          <w:type w:val="bbPlcHdr"/>
        </w:types>
        <w:behaviors>
          <w:behavior w:val="content"/>
        </w:behaviors>
        <w:guid w:val="{E6F418B9-A3AE-6B40-9A0E-1F5FA117B555}"/>
      </w:docPartPr>
      <w:docPartBody>
        <w:p w:rsidR="00F11043" w:rsidRDefault="006D7DA7" w:rsidP="006D7DA7">
          <w:pPr>
            <w:pStyle w:val="4DD5E6D1A3EE624CAA9989F4FF327C5B"/>
          </w:pPr>
          <w:r>
            <w:rPr>
              <w:rStyle w:val="PlaceholderText"/>
              <w:rFonts w:asciiTheme="majorHAnsi" w:hAnsiTheme="majorHAnsi"/>
              <w:sz w:val="20"/>
              <w:szCs w:val="20"/>
            </w:rPr>
            <w:t>List learning activities.</w:t>
          </w:r>
        </w:p>
      </w:docPartBody>
    </w:docPart>
    <w:docPart>
      <w:docPartPr>
        <w:name w:val="4623D0F0641F7B48A0FCC09557380390"/>
        <w:category>
          <w:name w:val="General"/>
          <w:gallery w:val="placeholder"/>
        </w:category>
        <w:types>
          <w:type w:val="bbPlcHdr"/>
        </w:types>
        <w:behaviors>
          <w:behavior w:val="content"/>
        </w:behaviors>
        <w:guid w:val="{F37D8F3F-AC9A-994C-AE82-1A487D1C50A3}"/>
      </w:docPartPr>
      <w:docPartBody>
        <w:p w:rsidR="00F11043" w:rsidRDefault="006D7DA7" w:rsidP="006D7DA7">
          <w:pPr>
            <w:pStyle w:val="4623D0F0641F7B48A0FCC09557380390"/>
          </w:pPr>
          <w:r>
            <w:rPr>
              <w:rStyle w:val="PlaceholderText"/>
              <w:rFonts w:asciiTheme="majorHAnsi" w:hAnsiTheme="majorHAnsi"/>
              <w:sz w:val="20"/>
              <w:szCs w:val="20"/>
            </w:rPr>
            <w:t>List learning activities.</w:t>
          </w:r>
        </w:p>
      </w:docPartBody>
    </w:docPart>
    <w:docPart>
      <w:docPartPr>
        <w:name w:val="AFD4A13405AA4B499A27D969CC976256"/>
        <w:category>
          <w:name w:val="General"/>
          <w:gallery w:val="placeholder"/>
        </w:category>
        <w:types>
          <w:type w:val="bbPlcHdr"/>
        </w:types>
        <w:behaviors>
          <w:behavior w:val="content"/>
        </w:behaviors>
        <w:guid w:val="{FD3AE8DB-D2D1-D246-BDB3-23D691B5846D}"/>
      </w:docPartPr>
      <w:docPartBody>
        <w:p w:rsidR="00F11043" w:rsidRDefault="006D7DA7" w:rsidP="006D7DA7">
          <w:pPr>
            <w:pStyle w:val="AFD4A13405AA4B499A27D969CC97625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10419ED5230EB45A49A60A5F7EC4A8B"/>
        <w:category>
          <w:name w:val="General"/>
          <w:gallery w:val="placeholder"/>
        </w:category>
        <w:types>
          <w:type w:val="bbPlcHdr"/>
        </w:types>
        <w:behaviors>
          <w:behavior w:val="content"/>
        </w:behaviors>
        <w:guid w:val="{ACD2B156-C865-2B49-B062-0D8D14CD482B}"/>
      </w:docPartPr>
      <w:docPartBody>
        <w:p w:rsidR="00F11043" w:rsidRDefault="006D7DA7" w:rsidP="006D7DA7">
          <w:pPr>
            <w:pStyle w:val="810419ED5230EB45A49A60A5F7EC4A8B"/>
          </w:pPr>
          <w:r>
            <w:rPr>
              <w:rStyle w:val="PlaceholderText"/>
              <w:rFonts w:asciiTheme="majorHAnsi" w:hAnsiTheme="majorHAnsi"/>
              <w:sz w:val="20"/>
              <w:szCs w:val="20"/>
            </w:rPr>
            <w:t>List learning activities.</w:t>
          </w:r>
        </w:p>
      </w:docPartBody>
    </w:docPart>
    <w:docPart>
      <w:docPartPr>
        <w:name w:val="B7E538FCE171E1439EB68AD2A845B43F"/>
        <w:category>
          <w:name w:val="General"/>
          <w:gallery w:val="placeholder"/>
        </w:category>
        <w:types>
          <w:type w:val="bbPlcHdr"/>
        </w:types>
        <w:behaviors>
          <w:behavior w:val="content"/>
        </w:behaviors>
        <w:guid w:val="{FB0F1297-8861-1A41-8C66-E8E8E5DEB9C7}"/>
      </w:docPartPr>
      <w:docPartBody>
        <w:p w:rsidR="00F11043" w:rsidRDefault="006D7DA7" w:rsidP="006D7DA7">
          <w:pPr>
            <w:pStyle w:val="B7E538FCE171E1439EB68AD2A845B43F"/>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A7250"/>
    <w:rsid w:val="003D4C2A"/>
    <w:rsid w:val="00425226"/>
    <w:rsid w:val="00436B57"/>
    <w:rsid w:val="004E1A75"/>
    <w:rsid w:val="00576003"/>
    <w:rsid w:val="00587536"/>
    <w:rsid w:val="005C4D59"/>
    <w:rsid w:val="005D5D2F"/>
    <w:rsid w:val="00623293"/>
    <w:rsid w:val="00654E35"/>
    <w:rsid w:val="006C3910"/>
    <w:rsid w:val="006D7DA7"/>
    <w:rsid w:val="007640EF"/>
    <w:rsid w:val="007E7C77"/>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A790D"/>
    <w:rsid w:val="00BE0E7B"/>
    <w:rsid w:val="00C16DA4"/>
    <w:rsid w:val="00CB25D5"/>
    <w:rsid w:val="00CD4EF8"/>
    <w:rsid w:val="00CD656D"/>
    <w:rsid w:val="00CE7C19"/>
    <w:rsid w:val="00D87B77"/>
    <w:rsid w:val="00D958B6"/>
    <w:rsid w:val="00D96F4E"/>
    <w:rsid w:val="00DD12EE"/>
    <w:rsid w:val="00DE6391"/>
    <w:rsid w:val="00EB3740"/>
    <w:rsid w:val="00EF75DE"/>
    <w:rsid w:val="00F0343A"/>
    <w:rsid w:val="00F11043"/>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7DA7"/>
    <w:rPr>
      <w:color w:val="808080"/>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E5162140B94AF47B9C7D69B0C4CA984">
    <w:name w:val="2E5162140B94AF47B9C7D69B0C4CA984"/>
    <w:rsid w:val="006D7DA7"/>
    <w:pPr>
      <w:spacing w:after="0" w:line="240" w:lineRule="auto"/>
    </w:pPr>
    <w:rPr>
      <w:sz w:val="24"/>
      <w:szCs w:val="24"/>
    </w:rPr>
  </w:style>
  <w:style w:type="paragraph" w:customStyle="1" w:styleId="45298D441FB8FD4F9E59C3EC0097B1A5">
    <w:name w:val="45298D441FB8FD4F9E59C3EC0097B1A5"/>
    <w:rsid w:val="006D7DA7"/>
    <w:pPr>
      <w:spacing w:after="0" w:line="240" w:lineRule="auto"/>
    </w:pPr>
    <w:rPr>
      <w:sz w:val="24"/>
      <w:szCs w:val="24"/>
    </w:rPr>
  </w:style>
  <w:style w:type="paragraph" w:customStyle="1" w:styleId="C96215189A19B34CBE2F1770EF4EE153">
    <w:name w:val="C96215189A19B34CBE2F1770EF4EE153"/>
    <w:rsid w:val="006D7DA7"/>
    <w:pPr>
      <w:spacing w:after="0" w:line="240" w:lineRule="auto"/>
    </w:pPr>
    <w:rPr>
      <w:sz w:val="24"/>
      <w:szCs w:val="24"/>
    </w:rPr>
  </w:style>
  <w:style w:type="paragraph" w:customStyle="1" w:styleId="7365AC360CABDD4F9F2DEDF490F6C41D">
    <w:name w:val="7365AC360CABDD4F9F2DEDF490F6C41D"/>
    <w:rsid w:val="006D7DA7"/>
    <w:pPr>
      <w:spacing w:after="0" w:line="240" w:lineRule="auto"/>
    </w:pPr>
    <w:rPr>
      <w:sz w:val="24"/>
      <w:szCs w:val="24"/>
    </w:rPr>
  </w:style>
  <w:style w:type="paragraph" w:customStyle="1" w:styleId="BA6F5E322728E043BA077B98EC887FCA">
    <w:name w:val="BA6F5E322728E043BA077B98EC887FCA"/>
    <w:rsid w:val="006D7DA7"/>
    <w:pPr>
      <w:spacing w:after="0" w:line="240" w:lineRule="auto"/>
    </w:pPr>
    <w:rPr>
      <w:sz w:val="24"/>
      <w:szCs w:val="24"/>
    </w:rPr>
  </w:style>
  <w:style w:type="paragraph" w:customStyle="1" w:styleId="937FE667C0BA5F4CA35EFD7AAD11563F">
    <w:name w:val="937FE667C0BA5F4CA35EFD7AAD11563F"/>
    <w:rsid w:val="006D7DA7"/>
    <w:pPr>
      <w:spacing w:after="0" w:line="240" w:lineRule="auto"/>
    </w:pPr>
    <w:rPr>
      <w:sz w:val="24"/>
      <w:szCs w:val="24"/>
    </w:rPr>
  </w:style>
  <w:style w:type="paragraph" w:customStyle="1" w:styleId="D05EF7D5FAC2C74582D478989E81294B">
    <w:name w:val="D05EF7D5FAC2C74582D478989E81294B"/>
    <w:rsid w:val="006D7DA7"/>
    <w:pPr>
      <w:spacing w:after="0" w:line="240" w:lineRule="auto"/>
    </w:pPr>
    <w:rPr>
      <w:sz w:val="24"/>
      <w:szCs w:val="24"/>
    </w:rPr>
  </w:style>
  <w:style w:type="paragraph" w:customStyle="1" w:styleId="9C08F96EA95C6445A6B0526734AADA0F">
    <w:name w:val="9C08F96EA95C6445A6B0526734AADA0F"/>
    <w:rsid w:val="006D7DA7"/>
    <w:pPr>
      <w:spacing w:after="0" w:line="240" w:lineRule="auto"/>
    </w:pPr>
    <w:rPr>
      <w:sz w:val="24"/>
      <w:szCs w:val="24"/>
    </w:rPr>
  </w:style>
  <w:style w:type="paragraph" w:customStyle="1" w:styleId="23F73F1C3E43884E9A2C576827242FE4">
    <w:name w:val="23F73F1C3E43884E9A2C576827242FE4"/>
    <w:rsid w:val="006D7DA7"/>
    <w:pPr>
      <w:spacing w:after="0" w:line="240" w:lineRule="auto"/>
    </w:pPr>
    <w:rPr>
      <w:sz w:val="24"/>
      <w:szCs w:val="24"/>
    </w:rPr>
  </w:style>
  <w:style w:type="paragraph" w:customStyle="1" w:styleId="519DBF576BACA044A97297211B9CBEE2">
    <w:name w:val="519DBF576BACA044A97297211B9CBEE2"/>
    <w:rsid w:val="006D7DA7"/>
    <w:pPr>
      <w:spacing w:after="0" w:line="240" w:lineRule="auto"/>
    </w:pPr>
    <w:rPr>
      <w:sz w:val="24"/>
      <w:szCs w:val="24"/>
    </w:rPr>
  </w:style>
  <w:style w:type="paragraph" w:customStyle="1" w:styleId="A529BC369EBF184EBE2729A7C2F6D44E">
    <w:name w:val="A529BC369EBF184EBE2729A7C2F6D44E"/>
    <w:rsid w:val="006D7DA7"/>
    <w:pPr>
      <w:spacing w:after="0" w:line="240" w:lineRule="auto"/>
    </w:pPr>
    <w:rPr>
      <w:sz w:val="24"/>
      <w:szCs w:val="24"/>
    </w:rPr>
  </w:style>
  <w:style w:type="paragraph" w:customStyle="1" w:styleId="1188CBF22ACF6D4B83C95C021C2DF5A7">
    <w:name w:val="1188CBF22ACF6D4B83C95C021C2DF5A7"/>
    <w:rsid w:val="006D7DA7"/>
    <w:pPr>
      <w:spacing w:after="0" w:line="240" w:lineRule="auto"/>
    </w:pPr>
    <w:rPr>
      <w:sz w:val="24"/>
      <w:szCs w:val="24"/>
    </w:rPr>
  </w:style>
  <w:style w:type="paragraph" w:customStyle="1" w:styleId="7D7E14A4C382CB428C2CF2356330992E">
    <w:name w:val="7D7E14A4C382CB428C2CF2356330992E"/>
    <w:rsid w:val="006D7DA7"/>
    <w:pPr>
      <w:spacing w:after="0" w:line="240" w:lineRule="auto"/>
    </w:pPr>
    <w:rPr>
      <w:sz w:val="24"/>
      <w:szCs w:val="24"/>
    </w:rPr>
  </w:style>
  <w:style w:type="paragraph" w:customStyle="1" w:styleId="4CF6A47FE33A7148AFF9F3B5885638AC">
    <w:name w:val="4CF6A47FE33A7148AFF9F3B5885638AC"/>
    <w:rsid w:val="006D7DA7"/>
    <w:pPr>
      <w:spacing w:after="0" w:line="240" w:lineRule="auto"/>
    </w:pPr>
    <w:rPr>
      <w:sz w:val="24"/>
      <w:szCs w:val="24"/>
    </w:rPr>
  </w:style>
  <w:style w:type="paragraph" w:customStyle="1" w:styleId="74F3391FB456B74FA2F9A8D846C47095">
    <w:name w:val="74F3391FB456B74FA2F9A8D846C47095"/>
    <w:rsid w:val="006D7DA7"/>
    <w:pPr>
      <w:spacing w:after="0" w:line="240" w:lineRule="auto"/>
    </w:pPr>
    <w:rPr>
      <w:sz w:val="24"/>
      <w:szCs w:val="24"/>
    </w:rPr>
  </w:style>
  <w:style w:type="paragraph" w:customStyle="1" w:styleId="CEC3C2D0D90755479CDCF07ECACDEEF4">
    <w:name w:val="CEC3C2D0D90755479CDCF07ECACDEEF4"/>
    <w:rsid w:val="006D7DA7"/>
    <w:pPr>
      <w:spacing w:after="0" w:line="240" w:lineRule="auto"/>
    </w:pPr>
    <w:rPr>
      <w:sz w:val="24"/>
      <w:szCs w:val="24"/>
    </w:rPr>
  </w:style>
  <w:style w:type="paragraph" w:customStyle="1" w:styleId="383971918FC8D04AAB981B9DCF68F180">
    <w:name w:val="383971918FC8D04AAB981B9DCF68F180"/>
    <w:rsid w:val="006D7DA7"/>
    <w:pPr>
      <w:spacing w:after="0" w:line="240" w:lineRule="auto"/>
    </w:pPr>
    <w:rPr>
      <w:sz w:val="24"/>
      <w:szCs w:val="24"/>
    </w:rPr>
  </w:style>
  <w:style w:type="paragraph" w:customStyle="1" w:styleId="5483EFF359E46D4E820A108EB7B6037D">
    <w:name w:val="5483EFF359E46D4E820A108EB7B6037D"/>
    <w:rsid w:val="006D7DA7"/>
    <w:pPr>
      <w:spacing w:after="0" w:line="240" w:lineRule="auto"/>
    </w:pPr>
    <w:rPr>
      <w:sz w:val="24"/>
      <w:szCs w:val="24"/>
    </w:rPr>
  </w:style>
  <w:style w:type="paragraph" w:customStyle="1" w:styleId="C7B5FDCF14384142A008635FA6F8FD8E">
    <w:name w:val="C7B5FDCF14384142A008635FA6F8FD8E"/>
    <w:rsid w:val="006D7DA7"/>
    <w:pPr>
      <w:spacing w:after="0" w:line="240" w:lineRule="auto"/>
    </w:pPr>
    <w:rPr>
      <w:sz w:val="24"/>
      <w:szCs w:val="24"/>
    </w:rPr>
  </w:style>
  <w:style w:type="paragraph" w:customStyle="1" w:styleId="C115960F2B9BBD4F86EFE48DA1918C27">
    <w:name w:val="C115960F2B9BBD4F86EFE48DA1918C27"/>
    <w:rsid w:val="006D7DA7"/>
    <w:pPr>
      <w:spacing w:after="0" w:line="240" w:lineRule="auto"/>
    </w:pPr>
    <w:rPr>
      <w:sz w:val="24"/>
      <w:szCs w:val="24"/>
    </w:rPr>
  </w:style>
  <w:style w:type="paragraph" w:customStyle="1" w:styleId="685FA1927516D34187873AA85D7E3C50">
    <w:name w:val="685FA1927516D34187873AA85D7E3C50"/>
    <w:rsid w:val="006D7DA7"/>
    <w:pPr>
      <w:spacing w:after="0" w:line="240" w:lineRule="auto"/>
    </w:pPr>
    <w:rPr>
      <w:sz w:val="24"/>
      <w:szCs w:val="24"/>
    </w:rPr>
  </w:style>
  <w:style w:type="paragraph" w:customStyle="1" w:styleId="DBA306E471006B47A1467FE46CD8F159">
    <w:name w:val="DBA306E471006B47A1467FE46CD8F159"/>
    <w:rsid w:val="006D7DA7"/>
    <w:pPr>
      <w:spacing w:after="0" w:line="240" w:lineRule="auto"/>
    </w:pPr>
    <w:rPr>
      <w:sz w:val="24"/>
      <w:szCs w:val="24"/>
    </w:rPr>
  </w:style>
  <w:style w:type="paragraph" w:customStyle="1" w:styleId="8EB067B8A9CAE645948C96E80AFDC954">
    <w:name w:val="8EB067B8A9CAE645948C96E80AFDC954"/>
    <w:rsid w:val="006D7DA7"/>
    <w:pPr>
      <w:spacing w:after="0" w:line="240" w:lineRule="auto"/>
    </w:pPr>
    <w:rPr>
      <w:sz w:val="24"/>
      <w:szCs w:val="24"/>
    </w:rPr>
  </w:style>
  <w:style w:type="paragraph" w:customStyle="1" w:styleId="75452AEBCB5BFE438AF27C8BDB061508">
    <w:name w:val="75452AEBCB5BFE438AF27C8BDB061508"/>
    <w:rsid w:val="006D7DA7"/>
    <w:pPr>
      <w:spacing w:after="0" w:line="240" w:lineRule="auto"/>
    </w:pPr>
    <w:rPr>
      <w:sz w:val="24"/>
      <w:szCs w:val="24"/>
    </w:rPr>
  </w:style>
  <w:style w:type="paragraph" w:customStyle="1" w:styleId="B82D01618022904B837069FBF93A95F0">
    <w:name w:val="B82D01618022904B837069FBF93A95F0"/>
    <w:rsid w:val="006D7DA7"/>
    <w:pPr>
      <w:spacing w:after="0" w:line="240" w:lineRule="auto"/>
    </w:pPr>
    <w:rPr>
      <w:sz w:val="24"/>
      <w:szCs w:val="24"/>
    </w:rPr>
  </w:style>
  <w:style w:type="paragraph" w:customStyle="1" w:styleId="DD21DB3784061740A75755564C6EDC41">
    <w:name w:val="DD21DB3784061740A75755564C6EDC41"/>
    <w:rsid w:val="006D7DA7"/>
    <w:pPr>
      <w:spacing w:after="0" w:line="240" w:lineRule="auto"/>
    </w:pPr>
    <w:rPr>
      <w:sz w:val="24"/>
      <w:szCs w:val="24"/>
    </w:rPr>
  </w:style>
  <w:style w:type="paragraph" w:customStyle="1" w:styleId="A364B4FF7F5A654D9BD58B63CA050469">
    <w:name w:val="A364B4FF7F5A654D9BD58B63CA050469"/>
    <w:rsid w:val="006D7DA7"/>
    <w:pPr>
      <w:spacing w:after="0" w:line="240" w:lineRule="auto"/>
    </w:pPr>
    <w:rPr>
      <w:sz w:val="24"/>
      <w:szCs w:val="24"/>
    </w:rPr>
  </w:style>
  <w:style w:type="paragraph" w:customStyle="1" w:styleId="CBEF43734276E24F9AAFE8D6C7CF36E2">
    <w:name w:val="CBEF43734276E24F9AAFE8D6C7CF36E2"/>
    <w:rsid w:val="006D7DA7"/>
    <w:pPr>
      <w:spacing w:after="0" w:line="240" w:lineRule="auto"/>
    </w:pPr>
    <w:rPr>
      <w:sz w:val="24"/>
      <w:szCs w:val="24"/>
    </w:rPr>
  </w:style>
  <w:style w:type="paragraph" w:customStyle="1" w:styleId="37AB06EE3129AD4A84A8E12BDE071BC9">
    <w:name w:val="37AB06EE3129AD4A84A8E12BDE071BC9"/>
    <w:rsid w:val="006D7DA7"/>
    <w:pPr>
      <w:spacing w:after="0" w:line="240" w:lineRule="auto"/>
    </w:pPr>
    <w:rPr>
      <w:sz w:val="24"/>
      <w:szCs w:val="24"/>
    </w:rPr>
  </w:style>
  <w:style w:type="paragraph" w:customStyle="1" w:styleId="D1D3977DE816EB4ABEF6DFB5109D8F67">
    <w:name w:val="D1D3977DE816EB4ABEF6DFB5109D8F67"/>
    <w:rsid w:val="006D7DA7"/>
    <w:pPr>
      <w:spacing w:after="0" w:line="240" w:lineRule="auto"/>
    </w:pPr>
    <w:rPr>
      <w:sz w:val="24"/>
      <w:szCs w:val="24"/>
    </w:rPr>
  </w:style>
  <w:style w:type="paragraph" w:customStyle="1" w:styleId="C44E1CCDEFF17F4DA20EB0C96AFD300F">
    <w:name w:val="C44E1CCDEFF17F4DA20EB0C96AFD300F"/>
    <w:rsid w:val="006D7DA7"/>
    <w:pPr>
      <w:spacing w:after="0" w:line="240" w:lineRule="auto"/>
    </w:pPr>
    <w:rPr>
      <w:sz w:val="24"/>
      <w:szCs w:val="24"/>
    </w:rPr>
  </w:style>
  <w:style w:type="paragraph" w:customStyle="1" w:styleId="4DD5E6D1A3EE624CAA9989F4FF327C5B">
    <w:name w:val="4DD5E6D1A3EE624CAA9989F4FF327C5B"/>
    <w:rsid w:val="006D7DA7"/>
    <w:pPr>
      <w:spacing w:after="0" w:line="240" w:lineRule="auto"/>
    </w:pPr>
    <w:rPr>
      <w:sz w:val="24"/>
      <w:szCs w:val="24"/>
    </w:rPr>
  </w:style>
  <w:style w:type="paragraph" w:customStyle="1" w:styleId="4623D0F0641F7B48A0FCC09557380390">
    <w:name w:val="4623D0F0641F7B48A0FCC09557380390"/>
    <w:rsid w:val="006D7DA7"/>
    <w:pPr>
      <w:spacing w:after="0" w:line="240" w:lineRule="auto"/>
    </w:pPr>
    <w:rPr>
      <w:sz w:val="24"/>
      <w:szCs w:val="24"/>
    </w:rPr>
  </w:style>
  <w:style w:type="paragraph" w:customStyle="1" w:styleId="AFD4A13405AA4B499A27D969CC976256">
    <w:name w:val="AFD4A13405AA4B499A27D969CC976256"/>
    <w:rsid w:val="006D7DA7"/>
    <w:pPr>
      <w:spacing w:after="0" w:line="240" w:lineRule="auto"/>
    </w:pPr>
    <w:rPr>
      <w:sz w:val="24"/>
      <w:szCs w:val="24"/>
    </w:rPr>
  </w:style>
  <w:style w:type="paragraph" w:customStyle="1" w:styleId="810419ED5230EB45A49A60A5F7EC4A8B">
    <w:name w:val="810419ED5230EB45A49A60A5F7EC4A8B"/>
    <w:rsid w:val="006D7DA7"/>
    <w:pPr>
      <w:spacing w:after="0" w:line="240" w:lineRule="auto"/>
    </w:pPr>
    <w:rPr>
      <w:sz w:val="24"/>
      <w:szCs w:val="24"/>
    </w:rPr>
  </w:style>
  <w:style w:type="paragraph" w:customStyle="1" w:styleId="B7E538FCE171E1439EB68AD2A845B43F">
    <w:name w:val="B7E538FCE171E1439EB68AD2A845B43F"/>
    <w:rsid w:val="006D7DA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7594-1952-4191-871E-BE50EE5C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2020-02-25T17:56:00Z</cp:lastPrinted>
  <dcterms:created xsi:type="dcterms:W3CDTF">2020-10-19T18:56:00Z</dcterms:created>
  <dcterms:modified xsi:type="dcterms:W3CDTF">2020-10-19T18:56:00Z</dcterms:modified>
</cp:coreProperties>
</file>